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17A" w:rsidRPr="00621DCB" w:rsidRDefault="00C4117A" w:rsidP="00C4117A">
      <w:pPr>
        <w:contextualSpacing/>
        <w:jc w:val="center"/>
        <w:rPr>
          <w:rFonts w:cstheme="minorHAnsi"/>
          <w:b/>
          <w:i/>
          <w:sz w:val="20"/>
          <w:szCs w:val="20"/>
          <w:u w:val="single"/>
        </w:rPr>
      </w:pPr>
      <w:r w:rsidRPr="00621DCB">
        <w:rPr>
          <w:rFonts w:cstheme="minorHAnsi"/>
          <w:b/>
          <w:i/>
          <w:sz w:val="20"/>
          <w:szCs w:val="20"/>
          <w:u w:val="single"/>
        </w:rPr>
        <w:t>PEDIATRIA SEMINARIA</w:t>
      </w:r>
    </w:p>
    <w:p w:rsidR="00C4117A" w:rsidRDefault="00C4117A" w:rsidP="00C4117A">
      <w:pPr>
        <w:contextualSpacing/>
        <w:jc w:val="center"/>
        <w:rPr>
          <w:rFonts w:cstheme="minorHAnsi"/>
          <w:b/>
          <w:i/>
          <w:sz w:val="20"/>
          <w:szCs w:val="20"/>
          <w:u w:val="single"/>
        </w:rPr>
      </w:pPr>
      <w:r w:rsidRPr="00621DCB">
        <w:rPr>
          <w:rFonts w:cstheme="minorHAnsi"/>
          <w:b/>
          <w:i/>
          <w:sz w:val="20"/>
          <w:szCs w:val="20"/>
          <w:u w:val="single"/>
        </w:rPr>
        <w:t>IV ROK KIERUNEK LEKARSKI, GRUPA S</w:t>
      </w:r>
      <w:r w:rsidR="006C4614">
        <w:rPr>
          <w:rFonts w:cstheme="minorHAnsi"/>
          <w:b/>
          <w:i/>
          <w:sz w:val="20"/>
          <w:szCs w:val="20"/>
          <w:u w:val="single"/>
        </w:rPr>
        <w:t>2</w:t>
      </w:r>
      <w:r w:rsidRPr="00621DCB">
        <w:rPr>
          <w:rFonts w:cstheme="minorHAnsi"/>
          <w:b/>
          <w:i/>
          <w:sz w:val="20"/>
          <w:szCs w:val="20"/>
          <w:u w:val="single"/>
        </w:rPr>
        <w:t>, ROK AKADEMICKI 20</w:t>
      </w:r>
      <w:r w:rsidR="00652215" w:rsidRPr="00621DCB">
        <w:rPr>
          <w:rFonts w:cstheme="minorHAnsi"/>
          <w:b/>
          <w:i/>
          <w:sz w:val="20"/>
          <w:szCs w:val="20"/>
          <w:u w:val="single"/>
        </w:rPr>
        <w:t>2</w:t>
      </w:r>
      <w:r w:rsidR="00D32649" w:rsidRPr="00621DCB">
        <w:rPr>
          <w:rFonts w:cstheme="minorHAnsi"/>
          <w:b/>
          <w:i/>
          <w:sz w:val="20"/>
          <w:szCs w:val="20"/>
          <w:u w:val="single"/>
        </w:rPr>
        <w:t>5</w:t>
      </w:r>
      <w:r w:rsidRPr="00621DCB">
        <w:rPr>
          <w:rFonts w:cstheme="minorHAnsi"/>
          <w:b/>
          <w:i/>
          <w:sz w:val="20"/>
          <w:szCs w:val="20"/>
          <w:u w:val="single"/>
        </w:rPr>
        <w:t>/202</w:t>
      </w:r>
      <w:r w:rsidR="00D32649" w:rsidRPr="00621DCB">
        <w:rPr>
          <w:rFonts w:cstheme="minorHAnsi"/>
          <w:b/>
          <w:i/>
          <w:sz w:val="20"/>
          <w:szCs w:val="20"/>
          <w:u w:val="single"/>
        </w:rPr>
        <w:t>6</w:t>
      </w:r>
    </w:p>
    <w:p w:rsidR="00621DCB" w:rsidRPr="00621DCB" w:rsidRDefault="00621DCB" w:rsidP="00C4117A">
      <w:pPr>
        <w:contextualSpacing/>
        <w:jc w:val="center"/>
        <w:rPr>
          <w:rFonts w:cstheme="minorHAnsi"/>
          <w:b/>
          <w:i/>
          <w:sz w:val="20"/>
          <w:szCs w:val="20"/>
          <w:u w:val="single"/>
        </w:rPr>
      </w:pPr>
    </w:p>
    <w:p w:rsidR="00111C97" w:rsidRDefault="00111C97" w:rsidP="00621DCB">
      <w:pPr>
        <w:contextualSpacing/>
        <w:jc w:val="both"/>
        <w:rPr>
          <w:rFonts w:cstheme="minorHAnsi"/>
          <w:b/>
          <w:sz w:val="20"/>
          <w:szCs w:val="20"/>
        </w:rPr>
      </w:pPr>
      <w:r w:rsidRPr="00111C97">
        <w:rPr>
          <w:rFonts w:cstheme="minorHAnsi"/>
          <w:b/>
          <w:sz w:val="20"/>
          <w:szCs w:val="20"/>
        </w:rPr>
        <w:t>- seminaria rozpoczynają się o godz. 8:15 w sali seminaryjnej nr 19 Centrum Nowych Technologii Medycznych ul. Unii Lubelskiej</w:t>
      </w:r>
    </w:p>
    <w:p w:rsidR="009D6B8E" w:rsidRPr="00621DCB" w:rsidRDefault="00C4117A" w:rsidP="00621DCB">
      <w:pPr>
        <w:contextualSpacing/>
        <w:jc w:val="both"/>
        <w:rPr>
          <w:rFonts w:cstheme="minorHAnsi"/>
          <w:b/>
          <w:sz w:val="20"/>
          <w:szCs w:val="20"/>
        </w:rPr>
      </w:pPr>
      <w:r w:rsidRPr="00621DCB">
        <w:rPr>
          <w:rFonts w:cstheme="minorHAnsi"/>
          <w:b/>
          <w:sz w:val="20"/>
          <w:szCs w:val="20"/>
        </w:rPr>
        <w:t xml:space="preserve">- </w:t>
      </w:r>
      <w:r w:rsidR="00BA6F59" w:rsidRPr="00621DCB">
        <w:rPr>
          <w:rFonts w:cstheme="minorHAnsi"/>
          <w:b/>
          <w:sz w:val="20"/>
          <w:szCs w:val="20"/>
        </w:rPr>
        <w:t>ć</w:t>
      </w:r>
      <w:r w:rsidRPr="00621DCB">
        <w:rPr>
          <w:rFonts w:cstheme="minorHAnsi"/>
          <w:b/>
          <w:sz w:val="20"/>
          <w:szCs w:val="20"/>
        </w:rPr>
        <w:t xml:space="preserve">wiczenia kliniczne odbywają się w </w:t>
      </w:r>
      <w:r w:rsidR="00785D4F">
        <w:rPr>
          <w:rFonts w:cstheme="minorHAnsi"/>
          <w:b/>
          <w:sz w:val="20"/>
          <w:szCs w:val="20"/>
        </w:rPr>
        <w:t>Klinice Pediatrii, Endokrynologii i D</w:t>
      </w:r>
      <w:r w:rsidR="00F93F15">
        <w:rPr>
          <w:rFonts w:cstheme="minorHAnsi"/>
          <w:b/>
          <w:sz w:val="20"/>
          <w:szCs w:val="20"/>
        </w:rPr>
        <w:t>iabetologii Dziecięcej (oddział</w:t>
      </w:r>
      <w:r w:rsidR="00785D4F">
        <w:rPr>
          <w:rFonts w:cstheme="minorHAnsi"/>
          <w:b/>
          <w:sz w:val="20"/>
          <w:szCs w:val="20"/>
        </w:rPr>
        <w:t xml:space="preserve"> dzieci s</w:t>
      </w:r>
      <w:r w:rsidRPr="00621DCB">
        <w:rPr>
          <w:rFonts w:cstheme="minorHAnsi"/>
          <w:b/>
          <w:sz w:val="20"/>
          <w:szCs w:val="20"/>
        </w:rPr>
        <w:t>tarszych</w:t>
      </w:r>
      <w:r w:rsidR="00785D4F">
        <w:rPr>
          <w:rFonts w:cstheme="minorHAnsi"/>
          <w:b/>
          <w:sz w:val="20"/>
          <w:szCs w:val="20"/>
        </w:rPr>
        <w:t>),</w:t>
      </w:r>
      <w:r w:rsidRPr="00621DCB">
        <w:rPr>
          <w:rFonts w:cstheme="minorHAnsi"/>
          <w:b/>
          <w:sz w:val="20"/>
          <w:szCs w:val="20"/>
        </w:rPr>
        <w:t xml:space="preserve"> </w:t>
      </w:r>
      <w:r w:rsidR="00785D4F">
        <w:rPr>
          <w:rFonts w:cstheme="minorHAnsi"/>
          <w:b/>
          <w:sz w:val="20"/>
          <w:szCs w:val="20"/>
        </w:rPr>
        <w:t>Klinice Pediatrii, Chorób Rzadkich i Medycyny Metabolicznej</w:t>
      </w:r>
      <w:r w:rsidRPr="00621DCB">
        <w:rPr>
          <w:rFonts w:cstheme="minorHAnsi"/>
          <w:b/>
          <w:sz w:val="20"/>
          <w:szCs w:val="20"/>
        </w:rPr>
        <w:t xml:space="preserve"> </w:t>
      </w:r>
      <w:r w:rsidR="00785D4F">
        <w:rPr>
          <w:rFonts w:cstheme="minorHAnsi"/>
          <w:b/>
          <w:sz w:val="20"/>
          <w:szCs w:val="20"/>
        </w:rPr>
        <w:t>(oddział niemowlęcy)</w:t>
      </w:r>
      <w:r w:rsidRPr="00621DCB">
        <w:rPr>
          <w:rFonts w:cstheme="minorHAnsi"/>
          <w:b/>
          <w:sz w:val="20"/>
          <w:szCs w:val="20"/>
        </w:rPr>
        <w:t xml:space="preserve"> </w:t>
      </w:r>
      <w:r w:rsidR="00785D4F">
        <w:rPr>
          <w:rFonts w:cstheme="minorHAnsi"/>
          <w:b/>
          <w:sz w:val="20"/>
          <w:szCs w:val="20"/>
        </w:rPr>
        <w:t>oraz w</w:t>
      </w:r>
      <w:r w:rsidR="007502C8">
        <w:rPr>
          <w:rFonts w:cstheme="minorHAnsi"/>
          <w:b/>
          <w:sz w:val="20"/>
          <w:szCs w:val="20"/>
        </w:rPr>
        <w:t xml:space="preserve"> </w:t>
      </w:r>
      <w:r w:rsidR="007502C8">
        <w:rPr>
          <w:rFonts w:eastAsia="Times New Roman" w:cstheme="minorHAnsi"/>
          <w:b/>
          <w:bCs/>
          <w:sz w:val="20"/>
          <w:szCs w:val="20"/>
          <w:lang w:eastAsia="pl-PL"/>
        </w:rPr>
        <w:t>Klinice</w:t>
      </w:r>
      <w:r w:rsidR="007502C8" w:rsidRPr="00621DCB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Pediatrii, Żywieni</w:t>
      </w:r>
      <w:r w:rsidR="007502C8">
        <w:rPr>
          <w:rFonts w:eastAsia="Times New Roman" w:cstheme="minorHAnsi"/>
          <w:b/>
          <w:bCs/>
          <w:sz w:val="20"/>
          <w:szCs w:val="20"/>
          <w:lang w:eastAsia="pl-PL"/>
        </w:rPr>
        <w:t>a i Gastroenterologii Dziecięcej</w:t>
      </w:r>
      <w:r w:rsidRPr="00621DCB">
        <w:rPr>
          <w:rFonts w:cstheme="minorHAnsi"/>
          <w:b/>
          <w:sz w:val="20"/>
          <w:szCs w:val="20"/>
        </w:rPr>
        <w:t xml:space="preserve"> </w:t>
      </w:r>
      <w:r w:rsidR="007502C8">
        <w:rPr>
          <w:rFonts w:cstheme="minorHAnsi"/>
          <w:b/>
          <w:sz w:val="20"/>
          <w:szCs w:val="20"/>
        </w:rPr>
        <w:t xml:space="preserve">po </w:t>
      </w:r>
      <w:r w:rsidR="00F93F15">
        <w:rPr>
          <w:rFonts w:cstheme="minorHAnsi"/>
          <w:b/>
          <w:sz w:val="20"/>
          <w:szCs w:val="20"/>
        </w:rPr>
        <w:t>zakończeniu seminarium</w:t>
      </w:r>
      <w:r w:rsidR="007502C8">
        <w:rPr>
          <w:rFonts w:cstheme="minorHAnsi"/>
          <w:b/>
          <w:sz w:val="20"/>
          <w:szCs w:val="20"/>
        </w:rPr>
        <w:t xml:space="preserve"> – harmonogram ćwiczeń w załączeniu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19"/>
        <w:gridCol w:w="4687"/>
        <w:gridCol w:w="2323"/>
        <w:gridCol w:w="933"/>
      </w:tblGrid>
      <w:tr w:rsidR="00BA6F59" w:rsidRPr="00AE510F" w:rsidTr="00163A0F">
        <w:tc>
          <w:tcPr>
            <w:tcW w:w="0" w:type="auto"/>
            <w:vAlign w:val="center"/>
          </w:tcPr>
          <w:p w:rsidR="00BA6F59" w:rsidRPr="00A96407" w:rsidRDefault="00BA6F59" w:rsidP="006E1FB7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A96407">
              <w:rPr>
                <w:b/>
                <w:sz w:val="18"/>
                <w:szCs w:val="18"/>
              </w:rPr>
              <w:t>Seminarium</w:t>
            </w:r>
          </w:p>
        </w:tc>
        <w:tc>
          <w:tcPr>
            <w:tcW w:w="4687" w:type="dxa"/>
            <w:vAlign w:val="center"/>
          </w:tcPr>
          <w:p w:rsidR="00BA6F59" w:rsidRPr="00A96407" w:rsidRDefault="00BA6F59" w:rsidP="006E1FB7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323" w:type="dxa"/>
            <w:vAlign w:val="center"/>
          </w:tcPr>
          <w:p w:rsidR="00BA6F59" w:rsidRPr="00A96407" w:rsidRDefault="00BA6F59" w:rsidP="006E1FB7">
            <w:pPr>
              <w:contextualSpacing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:rsidR="00BA6F59" w:rsidRPr="00A96407" w:rsidRDefault="00BA6F59" w:rsidP="006E1FB7">
            <w:pPr>
              <w:contextualSpacing/>
              <w:jc w:val="center"/>
              <w:rPr>
                <w:i/>
                <w:sz w:val="18"/>
                <w:szCs w:val="18"/>
              </w:rPr>
            </w:pPr>
          </w:p>
        </w:tc>
      </w:tr>
      <w:tr w:rsidR="00BA6F59" w:rsidRPr="00AE510F" w:rsidTr="00163A0F">
        <w:tc>
          <w:tcPr>
            <w:tcW w:w="0" w:type="auto"/>
            <w:vAlign w:val="center"/>
          </w:tcPr>
          <w:p w:rsidR="00BA6F59" w:rsidRPr="00A96407" w:rsidRDefault="006C4614" w:rsidP="006E1FB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3.02</w:t>
            </w:r>
          </w:p>
          <w:p w:rsidR="00BA6F59" w:rsidRPr="00A96407" w:rsidRDefault="003D0FA8" w:rsidP="006E1FB7">
            <w:pPr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8:15 – 9:45</w:t>
            </w:r>
          </w:p>
        </w:tc>
        <w:tc>
          <w:tcPr>
            <w:tcW w:w="4687" w:type="dxa"/>
            <w:vAlign w:val="center"/>
          </w:tcPr>
          <w:p w:rsidR="00BA6F59" w:rsidRPr="00A96407" w:rsidRDefault="006C4614" w:rsidP="006C4614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A96407">
              <w:rPr>
                <w:sz w:val="18"/>
                <w:szCs w:val="18"/>
              </w:rPr>
              <w:t xml:space="preserve">Wrodzone wady metabolizmu przebiegające z objawami zespołu zatrucia </w:t>
            </w:r>
          </w:p>
        </w:tc>
        <w:tc>
          <w:tcPr>
            <w:tcW w:w="2323" w:type="dxa"/>
            <w:vAlign w:val="center"/>
          </w:tcPr>
          <w:p w:rsidR="00BA6F59" w:rsidRPr="006C4614" w:rsidRDefault="006C4614" w:rsidP="006C4614">
            <w:pPr>
              <w:contextualSpacing/>
              <w:jc w:val="center"/>
              <w:rPr>
                <w:i/>
                <w:sz w:val="18"/>
                <w:szCs w:val="18"/>
              </w:rPr>
            </w:pPr>
            <w:proofErr w:type="spellStart"/>
            <w:r w:rsidRPr="00A96407">
              <w:rPr>
                <w:i/>
                <w:sz w:val="18"/>
                <w:szCs w:val="18"/>
                <w:lang w:val="en-GB"/>
              </w:rPr>
              <w:t>Prof.</w:t>
            </w:r>
            <w:proofErr w:type="spellEnd"/>
            <w:r w:rsidRPr="00A96407"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A96407">
              <w:rPr>
                <w:i/>
                <w:sz w:val="18"/>
                <w:szCs w:val="18"/>
                <w:lang w:val="en-GB"/>
              </w:rPr>
              <w:t>dr</w:t>
            </w:r>
            <w:proofErr w:type="spellEnd"/>
            <w:r w:rsidRPr="00A96407">
              <w:rPr>
                <w:i/>
                <w:sz w:val="18"/>
                <w:szCs w:val="18"/>
                <w:lang w:val="en-GB"/>
              </w:rPr>
              <w:t xml:space="preserve"> hab. n. med. </w:t>
            </w:r>
            <w:r w:rsidRPr="00A96407">
              <w:rPr>
                <w:i/>
                <w:sz w:val="18"/>
                <w:szCs w:val="18"/>
              </w:rPr>
              <w:t xml:space="preserve">Maria </w:t>
            </w:r>
            <w:proofErr w:type="spellStart"/>
            <w:r w:rsidRPr="00A96407">
              <w:rPr>
                <w:i/>
                <w:sz w:val="18"/>
                <w:szCs w:val="18"/>
              </w:rPr>
              <w:t>Giżewska</w:t>
            </w:r>
            <w:proofErr w:type="spellEnd"/>
            <w:r w:rsidRPr="00A96407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</w:tcPr>
          <w:p w:rsidR="00BA6F59" w:rsidRPr="00A96407" w:rsidRDefault="00BA6F59" w:rsidP="00570C8E">
            <w:pPr>
              <w:contextualSpacing/>
              <w:jc w:val="center"/>
              <w:rPr>
                <w:i/>
                <w:sz w:val="18"/>
                <w:szCs w:val="18"/>
              </w:rPr>
            </w:pPr>
          </w:p>
        </w:tc>
      </w:tr>
      <w:tr w:rsidR="00BA6F59" w:rsidRPr="00AE510F" w:rsidTr="00163A0F">
        <w:tc>
          <w:tcPr>
            <w:tcW w:w="0" w:type="auto"/>
            <w:vAlign w:val="center"/>
          </w:tcPr>
          <w:p w:rsidR="00BA6F59" w:rsidRPr="00A96407" w:rsidRDefault="006C4614" w:rsidP="006E1FB7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4.02</w:t>
            </w:r>
          </w:p>
          <w:p w:rsidR="00BA6F59" w:rsidRPr="00A96407" w:rsidRDefault="000F51C2" w:rsidP="006E1FB7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8:15 – 9:00</w:t>
            </w:r>
          </w:p>
        </w:tc>
        <w:tc>
          <w:tcPr>
            <w:tcW w:w="4687" w:type="dxa"/>
            <w:vAlign w:val="center"/>
          </w:tcPr>
          <w:p w:rsidR="00BA6F59" w:rsidRPr="00A96407" w:rsidRDefault="006C4614" w:rsidP="00972EE1">
            <w:pPr>
              <w:contextualSpacing/>
              <w:jc w:val="center"/>
              <w:rPr>
                <w:sz w:val="18"/>
                <w:szCs w:val="18"/>
              </w:rPr>
            </w:pPr>
            <w:r w:rsidRPr="00A96407">
              <w:rPr>
                <w:sz w:val="18"/>
                <w:szCs w:val="18"/>
              </w:rPr>
              <w:t>Otyłość i jej powikłania</w:t>
            </w:r>
            <w:r w:rsidRPr="00A9640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323" w:type="dxa"/>
            <w:vAlign w:val="center"/>
          </w:tcPr>
          <w:p w:rsidR="00BA6F59" w:rsidRPr="00A96407" w:rsidRDefault="006C4614" w:rsidP="002E2590">
            <w:pPr>
              <w:contextualSpacing/>
              <w:jc w:val="center"/>
              <w:rPr>
                <w:i/>
                <w:sz w:val="18"/>
                <w:szCs w:val="18"/>
              </w:rPr>
            </w:pPr>
            <w:r w:rsidRPr="006C4614">
              <w:rPr>
                <w:i/>
                <w:sz w:val="18"/>
                <w:szCs w:val="18"/>
              </w:rPr>
              <w:t xml:space="preserve">Lek. Ewa </w:t>
            </w:r>
            <w:proofErr w:type="spellStart"/>
            <w:r w:rsidRPr="006C4614">
              <w:rPr>
                <w:i/>
                <w:sz w:val="18"/>
                <w:szCs w:val="18"/>
              </w:rPr>
              <w:t>Kostrzeba</w:t>
            </w:r>
            <w:proofErr w:type="spellEnd"/>
            <w:r w:rsidRPr="006C4614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</w:tcPr>
          <w:p w:rsidR="00BA6F59" w:rsidRPr="00A96407" w:rsidRDefault="00BA6F59" w:rsidP="00570C8E">
            <w:pPr>
              <w:contextualSpacing/>
              <w:jc w:val="center"/>
              <w:rPr>
                <w:i/>
                <w:sz w:val="18"/>
                <w:szCs w:val="18"/>
              </w:rPr>
            </w:pPr>
          </w:p>
        </w:tc>
      </w:tr>
      <w:tr w:rsidR="00BA6F59" w:rsidRPr="00AE510F" w:rsidTr="00163A0F">
        <w:tc>
          <w:tcPr>
            <w:tcW w:w="0" w:type="auto"/>
            <w:vAlign w:val="center"/>
          </w:tcPr>
          <w:p w:rsidR="00BA6F59" w:rsidRPr="00A96407" w:rsidRDefault="006C4614" w:rsidP="006E1FB7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5.02</w:t>
            </w:r>
          </w:p>
          <w:p w:rsidR="00BA6F59" w:rsidRPr="00A96407" w:rsidRDefault="000F51C2" w:rsidP="006E1FB7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8:15 – 9:45</w:t>
            </w:r>
          </w:p>
        </w:tc>
        <w:tc>
          <w:tcPr>
            <w:tcW w:w="4687" w:type="dxa"/>
            <w:vAlign w:val="center"/>
          </w:tcPr>
          <w:p w:rsidR="00BA6F59" w:rsidRPr="00A96407" w:rsidRDefault="006C4614" w:rsidP="006C4614">
            <w:pPr>
              <w:contextualSpacing/>
              <w:jc w:val="center"/>
              <w:rPr>
                <w:sz w:val="18"/>
                <w:szCs w:val="18"/>
              </w:rPr>
            </w:pPr>
            <w:r w:rsidRPr="00A96407">
              <w:rPr>
                <w:sz w:val="18"/>
                <w:szCs w:val="18"/>
              </w:rPr>
              <w:t xml:space="preserve">Choroby zakaźne </w:t>
            </w:r>
          </w:p>
        </w:tc>
        <w:tc>
          <w:tcPr>
            <w:tcW w:w="2323" w:type="dxa"/>
            <w:vAlign w:val="center"/>
          </w:tcPr>
          <w:p w:rsidR="006C4614" w:rsidRDefault="006C4614" w:rsidP="006C4614">
            <w:pPr>
              <w:contextualSpacing/>
              <w:jc w:val="center"/>
              <w:rPr>
                <w:i/>
                <w:sz w:val="18"/>
                <w:szCs w:val="18"/>
              </w:rPr>
            </w:pPr>
            <w:r w:rsidRPr="00A96407">
              <w:rPr>
                <w:i/>
                <w:sz w:val="18"/>
                <w:szCs w:val="18"/>
              </w:rPr>
              <w:t xml:space="preserve">dr n. med. </w:t>
            </w:r>
          </w:p>
          <w:p w:rsidR="00BA6F59" w:rsidRPr="00A96407" w:rsidRDefault="006C4614" w:rsidP="002E2590">
            <w:pPr>
              <w:contextualSpacing/>
              <w:jc w:val="center"/>
              <w:rPr>
                <w:i/>
                <w:sz w:val="18"/>
                <w:szCs w:val="18"/>
              </w:rPr>
            </w:pPr>
            <w:r w:rsidRPr="00A96407">
              <w:rPr>
                <w:i/>
                <w:sz w:val="18"/>
                <w:szCs w:val="18"/>
              </w:rPr>
              <w:t>Tomasz Jackowski</w:t>
            </w:r>
            <w:r w:rsidRPr="00A96407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</w:tcPr>
          <w:p w:rsidR="00BA6F59" w:rsidRPr="00A96407" w:rsidRDefault="00BA6F59" w:rsidP="00570C8E">
            <w:pPr>
              <w:contextualSpacing/>
              <w:jc w:val="center"/>
              <w:rPr>
                <w:i/>
                <w:sz w:val="18"/>
                <w:szCs w:val="18"/>
              </w:rPr>
            </w:pPr>
          </w:p>
        </w:tc>
      </w:tr>
      <w:tr w:rsidR="00BA6F59" w:rsidRPr="00AE510F" w:rsidTr="00163A0F">
        <w:tc>
          <w:tcPr>
            <w:tcW w:w="0" w:type="auto"/>
            <w:vAlign w:val="center"/>
          </w:tcPr>
          <w:p w:rsidR="00BA6F59" w:rsidRPr="00A96407" w:rsidRDefault="006C4614" w:rsidP="006E1FB7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6.02</w:t>
            </w:r>
          </w:p>
          <w:p w:rsidR="00BA6F59" w:rsidRPr="00A96407" w:rsidRDefault="00D32649" w:rsidP="006E1FB7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8:15 – 9:45</w:t>
            </w:r>
          </w:p>
        </w:tc>
        <w:tc>
          <w:tcPr>
            <w:tcW w:w="4687" w:type="dxa"/>
            <w:vAlign w:val="center"/>
          </w:tcPr>
          <w:p w:rsidR="00BA6F59" w:rsidRPr="00A96407" w:rsidRDefault="006C4614" w:rsidP="00677D4C">
            <w:pPr>
              <w:contextualSpacing/>
              <w:jc w:val="center"/>
              <w:rPr>
                <w:sz w:val="18"/>
                <w:szCs w:val="18"/>
              </w:rPr>
            </w:pPr>
            <w:r w:rsidRPr="00A96407">
              <w:rPr>
                <w:sz w:val="18"/>
                <w:szCs w:val="18"/>
              </w:rPr>
              <w:t>Cukrzyca typu 1</w:t>
            </w:r>
          </w:p>
        </w:tc>
        <w:tc>
          <w:tcPr>
            <w:tcW w:w="2323" w:type="dxa"/>
            <w:vAlign w:val="center"/>
          </w:tcPr>
          <w:p w:rsidR="006C4614" w:rsidRDefault="006C4614" w:rsidP="006C4614">
            <w:pPr>
              <w:contextualSpacing/>
              <w:jc w:val="center"/>
              <w:rPr>
                <w:i/>
                <w:sz w:val="18"/>
                <w:szCs w:val="18"/>
              </w:rPr>
            </w:pPr>
            <w:r w:rsidRPr="00A96407">
              <w:rPr>
                <w:i/>
                <w:sz w:val="18"/>
                <w:szCs w:val="18"/>
              </w:rPr>
              <w:t xml:space="preserve">dr n. med. </w:t>
            </w:r>
          </w:p>
          <w:p w:rsidR="00BA6F59" w:rsidRPr="00A96407" w:rsidRDefault="006C4614" w:rsidP="006C4614">
            <w:pPr>
              <w:contextualSpacing/>
              <w:jc w:val="center"/>
              <w:rPr>
                <w:i/>
                <w:sz w:val="18"/>
                <w:szCs w:val="18"/>
              </w:rPr>
            </w:pPr>
            <w:r w:rsidRPr="00A96407">
              <w:rPr>
                <w:i/>
                <w:sz w:val="18"/>
                <w:szCs w:val="18"/>
              </w:rPr>
              <w:t>Anita Horodnicka –</w:t>
            </w:r>
            <w:proofErr w:type="spellStart"/>
            <w:r w:rsidRPr="00A96407">
              <w:rPr>
                <w:i/>
                <w:sz w:val="18"/>
                <w:szCs w:val="18"/>
              </w:rPr>
              <w:t>Józwa</w:t>
            </w:r>
            <w:proofErr w:type="spellEnd"/>
          </w:p>
        </w:tc>
        <w:tc>
          <w:tcPr>
            <w:tcW w:w="0" w:type="auto"/>
          </w:tcPr>
          <w:p w:rsidR="00BA6F59" w:rsidRPr="00A96407" w:rsidRDefault="00BA6F59" w:rsidP="00671649">
            <w:pPr>
              <w:contextualSpacing/>
              <w:jc w:val="center"/>
              <w:rPr>
                <w:i/>
                <w:sz w:val="18"/>
                <w:szCs w:val="18"/>
                <w:lang w:val="en-US"/>
              </w:rPr>
            </w:pPr>
          </w:p>
        </w:tc>
      </w:tr>
      <w:tr w:rsidR="00BA6F59" w:rsidRPr="00AE510F" w:rsidTr="00163A0F">
        <w:tc>
          <w:tcPr>
            <w:tcW w:w="0" w:type="auto"/>
            <w:vAlign w:val="center"/>
          </w:tcPr>
          <w:p w:rsidR="00BA6F59" w:rsidRPr="00A96407" w:rsidRDefault="006C4614" w:rsidP="006E1FB7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9.02</w:t>
            </w:r>
          </w:p>
          <w:p w:rsidR="00BA6F59" w:rsidRPr="00A96407" w:rsidRDefault="000F51C2" w:rsidP="006E1FB7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8:15-9:30</w:t>
            </w:r>
          </w:p>
        </w:tc>
        <w:tc>
          <w:tcPr>
            <w:tcW w:w="4687" w:type="dxa"/>
            <w:vAlign w:val="center"/>
          </w:tcPr>
          <w:p w:rsidR="00BA6F59" w:rsidRPr="00A96407" w:rsidRDefault="006C4614" w:rsidP="006C4614">
            <w:pPr>
              <w:contextualSpacing/>
              <w:jc w:val="center"/>
              <w:rPr>
                <w:sz w:val="18"/>
                <w:szCs w:val="18"/>
              </w:rPr>
            </w:pPr>
            <w:r w:rsidRPr="00A96407">
              <w:rPr>
                <w:sz w:val="18"/>
                <w:szCs w:val="18"/>
              </w:rPr>
              <w:t>Żółtaczki okresu niemowlęcego</w:t>
            </w:r>
            <w:r w:rsidRPr="00A9640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323" w:type="dxa"/>
            <w:vAlign w:val="center"/>
          </w:tcPr>
          <w:p w:rsidR="00BA6F59" w:rsidRPr="00A96407" w:rsidRDefault="006C4614" w:rsidP="006C4614">
            <w:pPr>
              <w:contextualSpacing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Lek. Daria </w:t>
            </w:r>
            <w:proofErr w:type="spellStart"/>
            <w:r>
              <w:rPr>
                <w:i/>
                <w:sz w:val="18"/>
                <w:szCs w:val="18"/>
              </w:rPr>
              <w:t>Katuszonek</w:t>
            </w:r>
            <w:proofErr w:type="spellEnd"/>
            <w:r w:rsidRPr="00A96407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</w:tcPr>
          <w:p w:rsidR="00BA6F59" w:rsidRPr="006C4614" w:rsidRDefault="00BA6F59" w:rsidP="00570C8E">
            <w:pPr>
              <w:contextualSpacing/>
              <w:jc w:val="center"/>
              <w:rPr>
                <w:i/>
                <w:sz w:val="18"/>
                <w:szCs w:val="18"/>
              </w:rPr>
            </w:pPr>
          </w:p>
        </w:tc>
      </w:tr>
      <w:tr w:rsidR="00BA6F59" w:rsidRPr="00AE510F" w:rsidTr="00163A0F">
        <w:tc>
          <w:tcPr>
            <w:tcW w:w="0" w:type="auto"/>
            <w:vAlign w:val="center"/>
          </w:tcPr>
          <w:p w:rsidR="00BA6F59" w:rsidRPr="00A96407" w:rsidRDefault="006C4614" w:rsidP="006E1FB7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10.02</w:t>
            </w:r>
          </w:p>
          <w:p w:rsidR="00BA6F59" w:rsidRPr="00A96407" w:rsidRDefault="000F51C2" w:rsidP="006E1FB7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8:15-9:00</w:t>
            </w:r>
          </w:p>
        </w:tc>
        <w:tc>
          <w:tcPr>
            <w:tcW w:w="4687" w:type="dxa"/>
            <w:vAlign w:val="center"/>
          </w:tcPr>
          <w:p w:rsidR="00BA6F59" w:rsidRPr="00A96407" w:rsidRDefault="006C4614" w:rsidP="002E2590">
            <w:pPr>
              <w:contextualSpacing/>
              <w:jc w:val="center"/>
              <w:rPr>
                <w:sz w:val="18"/>
                <w:szCs w:val="18"/>
              </w:rPr>
            </w:pPr>
            <w:r w:rsidRPr="00A96407">
              <w:rPr>
                <w:sz w:val="18"/>
                <w:szCs w:val="18"/>
              </w:rPr>
              <w:t>Cukrzyca typu 2 i inne typy cukrzyc</w:t>
            </w:r>
            <w:r w:rsidRPr="00A9640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323" w:type="dxa"/>
            <w:vAlign w:val="center"/>
          </w:tcPr>
          <w:p w:rsidR="00BA6F59" w:rsidRPr="00A96407" w:rsidRDefault="006C4614" w:rsidP="00972EE1">
            <w:pPr>
              <w:contextualSpacing/>
              <w:jc w:val="center"/>
              <w:rPr>
                <w:i/>
                <w:sz w:val="18"/>
                <w:szCs w:val="18"/>
              </w:rPr>
            </w:pPr>
            <w:r w:rsidRPr="00A96407">
              <w:rPr>
                <w:i/>
                <w:sz w:val="18"/>
                <w:szCs w:val="18"/>
              </w:rPr>
              <w:t>dr n. med. Anita Horodnicka –</w:t>
            </w:r>
            <w:proofErr w:type="spellStart"/>
            <w:r w:rsidRPr="00A96407">
              <w:rPr>
                <w:i/>
                <w:sz w:val="18"/>
                <w:szCs w:val="18"/>
              </w:rPr>
              <w:t>Józwa</w:t>
            </w:r>
            <w:proofErr w:type="spellEnd"/>
            <w:r w:rsidRPr="006C4614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</w:tcPr>
          <w:p w:rsidR="00BA6F59" w:rsidRPr="006C4614" w:rsidRDefault="00BA6F59" w:rsidP="00570C8E">
            <w:pPr>
              <w:contextualSpacing/>
              <w:jc w:val="center"/>
              <w:rPr>
                <w:i/>
                <w:sz w:val="18"/>
                <w:szCs w:val="18"/>
              </w:rPr>
            </w:pPr>
          </w:p>
        </w:tc>
      </w:tr>
      <w:tr w:rsidR="00EF1577" w:rsidRPr="00AE510F" w:rsidTr="00163A0F">
        <w:tc>
          <w:tcPr>
            <w:tcW w:w="0" w:type="auto"/>
            <w:vAlign w:val="center"/>
          </w:tcPr>
          <w:p w:rsidR="00EF1577" w:rsidRDefault="006C4614" w:rsidP="006E1FB7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11.02</w:t>
            </w:r>
          </w:p>
          <w:p w:rsidR="00163A0F" w:rsidRDefault="00163A0F" w:rsidP="006E1FB7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8:15-9:00</w:t>
            </w:r>
          </w:p>
        </w:tc>
        <w:tc>
          <w:tcPr>
            <w:tcW w:w="4687" w:type="dxa"/>
            <w:vAlign w:val="center"/>
          </w:tcPr>
          <w:p w:rsidR="00EF1577" w:rsidRPr="00A96407" w:rsidRDefault="00EF1577" w:rsidP="00EF1577">
            <w:pPr>
              <w:contextualSpacing/>
              <w:jc w:val="center"/>
              <w:rPr>
                <w:sz w:val="18"/>
                <w:szCs w:val="18"/>
              </w:rPr>
            </w:pPr>
            <w:r w:rsidRPr="00A96407">
              <w:rPr>
                <w:sz w:val="18"/>
                <w:szCs w:val="18"/>
              </w:rPr>
              <w:t>Wrodzony przerost nadnerczy</w:t>
            </w:r>
          </w:p>
        </w:tc>
        <w:tc>
          <w:tcPr>
            <w:tcW w:w="2323" w:type="dxa"/>
            <w:vAlign w:val="center"/>
          </w:tcPr>
          <w:p w:rsidR="00EF1577" w:rsidRDefault="00EF1577" w:rsidP="00EF1577">
            <w:pPr>
              <w:contextualSpacing/>
              <w:jc w:val="center"/>
              <w:rPr>
                <w:i/>
                <w:sz w:val="18"/>
                <w:szCs w:val="18"/>
                <w:lang w:val="en-US"/>
              </w:rPr>
            </w:pPr>
            <w:proofErr w:type="spellStart"/>
            <w:r>
              <w:rPr>
                <w:i/>
                <w:sz w:val="18"/>
                <w:szCs w:val="18"/>
                <w:lang w:val="en-US"/>
              </w:rPr>
              <w:t>d</w:t>
            </w:r>
            <w:r w:rsidRPr="00A96407">
              <w:rPr>
                <w:i/>
                <w:sz w:val="18"/>
                <w:szCs w:val="18"/>
                <w:lang w:val="en-US"/>
              </w:rPr>
              <w:t>r</w:t>
            </w:r>
            <w:proofErr w:type="spellEnd"/>
            <w:r>
              <w:rPr>
                <w:i/>
                <w:sz w:val="18"/>
                <w:szCs w:val="18"/>
                <w:lang w:val="en-US"/>
              </w:rPr>
              <w:t xml:space="preserve"> hab.</w:t>
            </w:r>
            <w:r w:rsidRPr="00A96407">
              <w:rPr>
                <w:i/>
                <w:sz w:val="18"/>
                <w:szCs w:val="18"/>
                <w:lang w:val="en-US"/>
              </w:rPr>
              <w:t xml:space="preserve"> n. med. </w:t>
            </w:r>
          </w:p>
          <w:p w:rsidR="00EF1577" w:rsidRPr="00A96407" w:rsidRDefault="00EF1577" w:rsidP="00EF1577">
            <w:pPr>
              <w:contextualSpacing/>
              <w:jc w:val="center"/>
              <w:rPr>
                <w:i/>
                <w:sz w:val="18"/>
                <w:szCs w:val="18"/>
                <w:lang w:val="en-GB"/>
              </w:rPr>
            </w:pPr>
            <w:r w:rsidRPr="00A96407">
              <w:rPr>
                <w:i/>
                <w:sz w:val="18"/>
                <w:szCs w:val="18"/>
              </w:rPr>
              <w:t>Hanna Romanowska</w:t>
            </w:r>
            <w:r w:rsidRPr="00A96407">
              <w:rPr>
                <w:i/>
                <w:sz w:val="18"/>
                <w:szCs w:val="18"/>
                <w:lang w:val="en-GB"/>
              </w:rPr>
              <w:t xml:space="preserve"> </w:t>
            </w:r>
            <w:r w:rsidRPr="00A96407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</w:tcPr>
          <w:p w:rsidR="00EF1577" w:rsidRPr="00A96407" w:rsidRDefault="00EF1577" w:rsidP="00B7285B">
            <w:pPr>
              <w:contextualSpacing/>
              <w:jc w:val="center"/>
              <w:rPr>
                <w:i/>
                <w:sz w:val="18"/>
                <w:szCs w:val="18"/>
              </w:rPr>
            </w:pPr>
          </w:p>
        </w:tc>
      </w:tr>
      <w:tr w:rsidR="00BA6F59" w:rsidRPr="00AE510F" w:rsidTr="00163A0F">
        <w:tc>
          <w:tcPr>
            <w:tcW w:w="0" w:type="auto"/>
            <w:vAlign w:val="center"/>
          </w:tcPr>
          <w:p w:rsidR="00BA6F59" w:rsidRPr="00A96407" w:rsidRDefault="006C4614" w:rsidP="006E1FB7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12.02</w:t>
            </w:r>
          </w:p>
          <w:p w:rsidR="00BA6F59" w:rsidRPr="00A96407" w:rsidRDefault="000F51C2" w:rsidP="006E1FB7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8:15 – 9:00</w:t>
            </w:r>
          </w:p>
        </w:tc>
        <w:tc>
          <w:tcPr>
            <w:tcW w:w="4687" w:type="dxa"/>
            <w:vAlign w:val="center"/>
          </w:tcPr>
          <w:p w:rsidR="00BA6F59" w:rsidRPr="00A96407" w:rsidRDefault="006C4614" w:rsidP="00972EE1">
            <w:pPr>
              <w:contextualSpacing/>
              <w:jc w:val="center"/>
              <w:rPr>
                <w:sz w:val="18"/>
                <w:szCs w:val="18"/>
              </w:rPr>
            </w:pPr>
            <w:r w:rsidRPr="00A96407">
              <w:rPr>
                <w:sz w:val="18"/>
                <w:szCs w:val="18"/>
              </w:rPr>
              <w:t>Żywienie dojelitowe i pozajelitow</w:t>
            </w:r>
            <w:r>
              <w:rPr>
                <w:sz w:val="18"/>
                <w:szCs w:val="18"/>
              </w:rPr>
              <w:t xml:space="preserve">e </w:t>
            </w:r>
          </w:p>
        </w:tc>
        <w:tc>
          <w:tcPr>
            <w:tcW w:w="2323" w:type="dxa"/>
            <w:vAlign w:val="center"/>
          </w:tcPr>
          <w:p w:rsidR="006C4614" w:rsidRDefault="006C4614" w:rsidP="006C4614">
            <w:pPr>
              <w:contextualSpacing/>
              <w:jc w:val="center"/>
              <w:rPr>
                <w:i/>
                <w:sz w:val="18"/>
                <w:szCs w:val="18"/>
              </w:rPr>
            </w:pPr>
            <w:r w:rsidRPr="00A96407">
              <w:rPr>
                <w:i/>
                <w:sz w:val="18"/>
                <w:szCs w:val="18"/>
              </w:rPr>
              <w:t xml:space="preserve">dr </w:t>
            </w:r>
            <w:r>
              <w:rPr>
                <w:i/>
                <w:sz w:val="18"/>
                <w:szCs w:val="18"/>
              </w:rPr>
              <w:t xml:space="preserve">hab. </w:t>
            </w:r>
            <w:r w:rsidRPr="00A96407">
              <w:rPr>
                <w:i/>
                <w:sz w:val="18"/>
                <w:szCs w:val="18"/>
              </w:rPr>
              <w:t xml:space="preserve">n. med. </w:t>
            </w:r>
          </w:p>
          <w:p w:rsidR="00BA6F59" w:rsidRPr="00A96407" w:rsidRDefault="006C4614" w:rsidP="00972EE1">
            <w:pPr>
              <w:contextualSpacing/>
              <w:jc w:val="center"/>
              <w:rPr>
                <w:i/>
                <w:sz w:val="18"/>
                <w:szCs w:val="18"/>
              </w:rPr>
            </w:pPr>
            <w:r w:rsidRPr="00A96407">
              <w:rPr>
                <w:i/>
                <w:sz w:val="18"/>
                <w:szCs w:val="18"/>
              </w:rPr>
              <w:t>Hanna Romanowska</w:t>
            </w:r>
            <w:r w:rsidR="00CD17CC" w:rsidRPr="006C4614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</w:tcPr>
          <w:p w:rsidR="00BA6F59" w:rsidRPr="00A96407" w:rsidRDefault="00BA6F59" w:rsidP="00B7285B">
            <w:pPr>
              <w:contextualSpacing/>
              <w:jc w:val="center"/>
              <w:rPr>
                <w:i/>
                <w:sz w:val="18"/>
                <w:szCs w:val="18"/>
              </w:rPr>
            </w:pPr>
          </w:p>
        </w:tc>
      </w:tr>
      <w:tr w:rsidR="00BA6F59" w:rsidRPr="00AE510F" w:rsidTr="00163A0F">
        <w:tc>
          <w:tcPr>
            <w:tcW w:w="0" w:type="auto"/>
            <w:vAlign w:val="center"/>
          </w:tcPr>
          <w:p w:rsidR="00BA6F59" w:rsidRPr="00A96407" w:rsidRDefault="006C4614" w:rsidP="006E1FB7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13.02</w:t>
            </w:r>
          </w:p>
          <w:p w:rsidR="00BA6F59" w:rsidRPr="00A96407" w:rsidRDefault="003D0FA8" w:rsidP="006E1FB7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8:15 – 9:45</w:t>
            </w:r>
          </w:p>
        </w:tc>
        <w:tc>
          <w:tcPr>
            <w:tcW w:w="4687" w:type="dxa"/>
            <w:vAlign w:val="center"/>
          </w:tcPr>
          <w:p w:rsidR="00972EE1" w:rsidRPr="00A96407" w:rsidRDefault="00972EE1" w:rsidP="00972EE1">
            <w:pPr>
              <w:contextualSpacing/>
              <w:jc w:val="center"/>
              <w:rPr>
                <w:sz w:val="18"/>
                <w:szCs w:val="18"/>
              </w:rPr>
            </w:pPr>
            <w:r w:rsidRPr="00A96407">
              <w:rPr>
                <w:sz w:val="18"/>
                <w:szCs w:val="18"/>
              </w:rPr>
              <w:t xml:space="preserve">Zaburzenia pokwitania </w:t>
            </w:r>
          </w:p>
          <w:p w:rsidR="00BA6F59" w:rsidRPr="00A96407" w:rsidRDefault="00972EE1" w:rsidP="00972EE1">
            <w:pPr>
              <w:contextualSpacing/>
              <w:jc w:val="center"/>
              <w:rPr>
                <w:sz w:val="18"/>
                <w:szCs w:val="18"/>
              </w:rPr>
            </w:pPr>
            <w:r w:rsidRPr="00A96407">
              <w:rPr>
                <w:sz w:val="18"/>
                <w:szCs w:val="18"/>
              </w:rPr>
              <w:t>Zaburzenia czynności nadnerczy</w:t>
            </w:r>
            <w:r w:rsidRPr="00A9640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323" w:type="dxa"/>
            <w:vAlign w:val="center"/>
          </w:tcPr>
          <w:p w:rsidR="00972EE1" w:rsidRPr="006C4614" w:rsidRDefault="00972EE1" w:rsidP="00972EE1">
            <w:pPr>
              <w:contextualSpacing/>
              <w:jc w:val="center"/>
              <w:rPr>
                <w:i/>
                <w:sz w:val="18"/>
                <w:szCs w:val="18"/>
                <w:lang w:val="en-GB"/>
              </w:rPr>
            </w:pPr>
            <w:proofErr w:type="spellStart"/>
            <w:r w:rsidRPr="006C4614">
              <w:rPr>
                <w:i/>
                <w:sz w:val="18"/>
                <w:szCs w:val="18"/>
                <w:lang w:val="en-GB"/>
              </w:rPr>
              <w:t>Prof.</w:t>
            </w:r>
            <w:proofErr w:type="spellEnd"/>
            <w:r w:rsidRPr="006C4614"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6C4614">
              <w:rPr>
                <w:i/>
                <w:sz w:val="18"/>
                <w:szCs w:val="18"/>
                <w:lang w:val="en-GB"/>
              </w:rPr>
              <w:t>dr</w:t>
            </w:r>
            <w:proofErr w:type="spellEnd"/>
            <w:r w:rsidRPr="006C4614">
              <w:rPr>
                <w:i/>
                <w:sz w:val="18"/>
                <w:szCs w:val="18"/>
                <w:lang w:val="en-GB"/>
              </w:rPr>
              <w:t xml:space="preserve"> hab. n. med. </w:t>
            </w:r>
          </w:p>
          <w:p w:rsidR="00BA6F59" w:rsidRPr="00A96407" w:rsidRDefault="00972EE1" w:rsidP="002E2590">
            <w:pPr>
              <w:contextualSpacing/>
              <w:jc w:val="center"/>
              <w:rPr>
                <w:i/>
                <w:sz w:val="18"/>
                <w:szCs w:val="18"/>
              </w:rPr>
            </w:pPr>
            <w:r w:rsidRPr="00A96407">
              <w:rPr>
                <w:i/>
                <w:sz w:val="18"/>
                <w:szCs w:val="18"/>
              </w:rPr>
              <w:t xml:space="preserve">Elżbieta </w:t>
            </w:r>
            <w:proofErr w:type="spellStart"/>
            <w:r w:rsidRPr="00A96407">
              <w:rPr>
                <w:i/>
                <w:sz w:val="18"/>
                <w:szCs w:val="18"/>
              </w:rPr>
              <w:t>Petriczko</w:t>
            </w:r>
            <w:proofErr w:type="spellEnd"/>
            <w:r w:rsidRPr="006C4614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</w:tcPr>
          <w:p w:rsidR="00BA6F59" w:rsidRPr="00A96407" w:rsidRDefault="00BA6F59" w:rsidP="003B6B3A">
            <w:pPr>
              <w:contextualSpacing/>
              <w:jc w:val="center"/>
              <w:rPr>
                <w:i/>
                <w:sz w:val="18"/>
                <w:szCs w:val="18"/>
              </w:rPr>
            </w:pPr>
          </w:p>
        </w:tc>
      </w:tr>
      <w:tr w:rsidR="00BA6F59" w:rsidRPr="00AE510F" w:rsidTr="00163A0F">
        <w:tc>
          <w:tcPr>
            <w:tcW w:w="0" w:type="auto"/>
            <w:vAlign w:val="center"/>
          </w:tcPr>
          <w:p w:rsidR="00BA6F59" w:rsidRPr="00A96407" w:rsidRDefault="006C4614" w:rsidP="006E1FB7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23.02</w:t>
            </w:r>
          </w:p>
          <w:p w:rsidR="00BA6F59" w:rsidRPr="00A96407" w:rsidRDefault="00A85751" w:rsidP="006E1FB7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8:15 – 9:00</w:t>
            </w:r>
          </w:p>
        </w:tc>
        <w:tc>
          <w:tcPr>
            <w:tcW w:w="4687" w:type="dxa"/>
            <w:vAlign w:val="center"/>
          </w:tcPr>
          <w:p w:rsidR="00972EE1" w:rsidRPr="00A96407" w:rsidRDefault="00972EE1" w:rsidP="00972EE1">
            <w:pPr>
              <w:contextualSpacing/>
              <w:jc w:val="center"/>
              <w:rPr>
                <w:sz w:val="18"/>
                <w:szCs w:val="18"/>
              </w:rPr>
            </w:pPr>
            <w:r w:rsidRPr="00A96407">
              <w:rPr>
                <w:sz w:val="18"/>
                <w:szCs w:val="18"/>
              </w:rPr>
              <w:t xml:space="preserve">Fenyloketonuria – patomechanizm, neurotoksyczność fenyloalaniny, </w:t>
            </w:r>
          </w:p>
          <w:p w:rsidR="00BA6F59" w:rsidRPr="00A96407" w:rsidRDefault="00972EE1" w:rsidP="00972EE1">
            <w:pPr>
              <w:contextualSpacing/>
              <w:jc w:val="center"/>
              <w:rPr>
                <w:sz w:val="18"/>
                <w:szCs w:val="18"/>
              </w:rPr>
            </w:pPr>
            <w:r w:rsidRPr="00A96407">
              <w:rPr>
                <w:sz w:val="18"/>
                <w:szCs w:val="18"/>
              </w:rPr>
              <w:t xml:space="preserve">symptomatologia, zasady diagnostyki, leczenie </w:t>
            </w:r>
          </w:p>
        </w:tc>
        <w:tc>
          <w:tcPr>
            <w:tcW w:w="2323" w:type="dxa"/>
            <w:vAlign w:val="center"/>
          </w:tcPr>
          <w:p w:rsidR="00BA6F59" w:rsidRPr="00A96407" w:rsidRDefault="00677D4C" w:rsidP="006C4614">
            <w:pPr>
              <w:contextualSpacing/>
              <w:jc w:val="center"/>
              <w:rPr>
                <w:i/>
                <w:sz w:val="18"/>
                <w:szCs w:val="18"/>
              </w:rPr>
            </w:pPr>
            <w:proofErr w:type="spellStart"/>
            <w:r w:rsidRPr="00972EE1">
              <w:rPr>
                <w:i/>
                <w:sz w:val="18"/>
                <w:szCs w:val="18"/>
                <w:lang w:val="en-GB"/>
              </w:rPr>
              <w:t>Prof.</w:t>
            </w:r>
            <w:proofErr w:type="spellEnd"/>
            <w:r w:rsidRPr="00972EE1"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2EE1">
              <w:rPr>
                <w:i/>
                <w:sz w:val="18"/>
                <w:szCs w:val="18"/>
                <w:lang w:val="en-GB"/>
              </w:rPr>
              <w:t>dr</w:t>
            </w:r>
            <w:proofErr w:type="spellEnd"/>
            <w:r w:rsidRPr="00972EE1">
              <w:rPr>
                <w:i/>
                <w:sz w:val="18"/>
                <w:szCs w:val="18"/>
                <w:lang w:val="en-GB"/>
              </w:rPr>
              <w:t xml:space="preserve"> hab. n. med. </w:t>
            </w:r>
            <w:r w:rsidRPr="00A96407">
              <w:rPr>
                <w:i/>
                <w:sz w:val="18"/>
                <w:szCs w:val="18"/>
              </w:rPr>
              <w:t xml:space="preserve">Maria </w:t>
            </w:r>
            <w:proofErr w:type="spellStart"/>
            <w:r w:rsidRPr="00A96407">
              <w:rPr>
                <w:i/>
                <w:sz w:val="18"/>
                <w:szCs w:val="18"/>
              </w:rPr>
              <w:t>Giżewska</w:t>
            </w:r>
            <w:proofErr w:type="spellEnd"/>
          </w:p>
        </w:tc>
        <w:tc>
          <w:tcPr>
            <w:tcW w:w="0" w:type="auto"/>
          </w:tcPr>
          <w:p w:rsidR="00BA6F59" w:rsidRPr="00A96407" w:rsidRDefault="00BA6F59" w:rsidP="001C15F2">
            <w:pPr>
              <w:contextualSpacing/>
              <w:jc w:val="center"/>
              <w:rPr>
                <w:i/>
                <w:sz w:val="18"/>
                <w:szCs w:val="18"/>
              </w:rPr>
            </w:pPr>
          </w:p>
        </w:tc>
      </w:tr>
      <w:tr w:rsidR="00BA6F59" w:rsidRPr="00AE510F" w:rsidTr="00163A0F">
        <w:tc>
          <w:tcPr>
            <w:tcW w:w="0" w:type="auto"/>
            <w:vAlign w:val="center"/>
          </w:tcPr>
          <w:p w:rsidR="00BA6F59" w:rsidRPr="00A96407" w:rsidRDefault="006C4614" w:rsidP="006E1FB7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24.02</w:t>
            </w:r>
          </w:p>
          <w:p w:rsidR="00BA6F59" w:rsidRPr="00A96407" w:rsidRDefault="003D0FA8" w:rsidP="00671649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8:15 – 9:30</w:t>
            </w:r>
          </w:p>
        </w:tc>
        <w:tc>
          <w:tcPr>
            <w:tcW w:w="4687" w:type="dxa"/>
            <w:vAlign w:val="center"/>
          </w:tcPr>
          <w:p w:rsidR="00BA6F59" w:rsidRPr="00A96407" w:rsidRDefault="00163A0F" w:rsidP="003A3127">
            <w:pPr>
              <w:contextualSpacing/>
              <w:jc w:val="center"/>
              <w:rPr>
                <w:sz w:val="18"/>
                <w:szCs w:val="18"/>
              </w:rPr>
            </w:pPr>
            <w:r w:rsidRPr="00A96407">
              <w:rPr>
                <w:sz w:val="18"/>
                <w:szCs w:val="18"/>
              </w:rPr>
              <w:t>Odległe następstwa zakażeń okresu noworodkowego</w:t>
            </w:r>
            <w:r w:rsidRPr="00A96407">
              <w:rPr>
                <w:b/>
                <w:sz w:val="18"/>
                <w:szCs w:val="18"/>
              </w:rPr>
              <w:t xml:space="preserve"> </w:t>
            </w:r>
            <w:r w:rsidRPr="00A96407">
              <w:rPr>
                <w:sz w:val="18"/>
                <w:szCs w:val="18"/>
              </w:rPr>
              <w:t xml:space="preserve">oraz zakażeń </w:t>
            </w:r>
            <w:proofErr w:type="spellStart"/>
            <w:r w:rsidRPr="00A96407">
              <w:rPr>
                <w:sz w:val="18"/>
                <w:szCs w:val="18"/>
              </w:rPr>
              <w:t>odmatczynyc</w:t>
            </w:r>
            <w:r>
              <w:rPr>
                <w:sz w:val="18"/>
                <w:szCs w:val="18"/>
              </w:rPr>
              <w:t>h</w:t>
            </w:r>
            <w:proofErr w:type="spellEnd"/>
          </w:p>
        </w:tc>
        <w:tc>
          <w:tcPr>
            <w:tcW w:w="2323" w:type="dxa"/>
            <w:vAlign w:val="center"/>
          </w:tcPr>
          <w:p w:rsidR="00BA6F59" w:rsidRPr="00A96407" w:rsidRDefault="00163A0F" w:rsidP="00163A0F">
            <w:pPr>
              <w:contextualSpacing/>
              <w:jc w:val="center"/>
              <w:rPr>
                <w:i/>
                <w:sz w:val="18"/>
                <w:szCs w:val="18"/>
              </w:rPr>
            </w:pPr>
            <w:r w:rsidRPr="00A96407">
              <w:rPr>
                <w:i/>
                <w:sz w:val="18"/>
                <w:szCs w:val="18"/>
              </w:rPr>
              <w:t xml:space="preserve">Lek. Alicja Leśniak </w:t>
            </w:r>
          </w:p>
        </w:tc>
        <w:tc>
          <w:tcPr>
            <w:tcW w:w="0" w:type="auto"/>
          </w:tcPr>
          <w:p w:rsidR="00BA6F59" w:rsidRPr="00A96407" w:rsidRDefault="00BA6F59" w:rsidP="00570C8E">
            <w:pPr>
              <w:contextualSpacing/>
              <w:jc w:val="center"/>
              <w:rPr>
                <w:i/>
                <w:sz w:val="18"/>
                <w:szCs w:val="18"/>
              </w:rPr>
            </w:pPr>
          </w:p>
        </w:tc>
      </w:tr>
      <w:tr w:rsidR="00BA6F59" w:rsidRPr="00AE510F" w:rsidTr="00163A0F">
        <w:trPr>
          <w:trHeight w:val="70"/>
        </w:trPr>
        <w:tc>
          <w:tcPr>
            <w:tcW w:w="0" w:type="auto"/>
            <w:vAlign w:val="center"/>
          </w:tcPr>
          <w:p w:rsidR="00BA6F59" w:rsidRPr="00A96407" w:rsidRDefault="006C4614" w:rsidP="006E1FB7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25.02</w:t>
            </w:r>
          </w:p>
          <w:p w:rsidR="00BA6F59" w:rsidRPr="00A96407" w:rsidRDefault="000F51C2" w:rsidP="006E1FB7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8:15 – 9:45</w:t>
            </w:r>
          </w:p>
        </w:tc>
        <w:tc>
          <w:tcPr>
            <w:tcW w:w="4687" w:type="dxa"/>
            <w:vAlign w:val="center"/>
          </w:tcPr>
          <w:p w:rsidR="00BA6F59" w:rsidRPr="00A96407" w:rsidRDefault="00972EE1" w:rsidP="00163A0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Zaburzenia odżywiania</w:t>
            </w:r>
            <w:r w:rsidR="00163A0F" w:rsidRPr="00A9640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323" w:type="dxa"/>
            <w:vAlign w:val="center"/>
          </w:tcPr>
          <w:p w:rsidR="00972EE1" w:rsidRDefault="00972EE1" w:rsidP="00972EE1">
            <w:pPr>
              <w:contextualSpacing/>
              <w:jc w:val="center"/>
              <w:rPr>
                <w:i/>
                <w:sz w:val="18"/>
                <w:szCs w:val="18"/>
              </w:rPr>
            </w:pPr>
            <w:r w:rsidRPr="00A96407">
              <w:rPr>
                <w:i/>
                <w:sz w:val="18"/>
                <w:szCs w:val="18"/>
              </w:rPr>
              <w:t xml:space="preserve">dr n. med. </w:t>
            </w:r>
          </w:p>
          <w:p w:rsidR="00BA6F59" w:rsidRPr="00A96407" w:rsidRDefault="00972EE1" w:rsidP="00972EE1">
            <w:pPr>
              <w:contextualSpacing/>
              <w:jc w:val="center"/>
              <w:rPr>
                <w:i/>
                <w:sz w:val="18"/>
                <w:szCs w:val="18"/>
              </w:rPr>
            </w:pPr>
            <w:r w:rsidRPr="00A96407">
              <w:rPr>
                <w:i/>
                <w:sz w:val="18"/>
                <w:szCs w:val="18"/>
              </w:rPr>
              <w:t>Justyna Szmit-Domagalska</w:t>
            </w:r>
          </w:p>
        </w:tc>
        <w:tc>
          <w:tcPr>
            <w:tcW w:w="0" w:type="auto"/>
          </w:tcPr>
          <w:p w:rsidR="00BA6F59" w:rsidRPr="00A96407" w:rsidRDefault="00BA6F59" w:rsidP="001C15F2">
            <w:pPr>
              <w:contextualSpacing/>
              <w:jc w:val="center"/>
              <w:rPr>
                <w:i/>
                <w:sz w:val="18"/>
                <w:szCs w:val="18"/>
              </w:rPr>
            </w:pPr>
          </w:p>
        </w:tc>
      </w:tr>
      <w:tr w:rsidR="00BA6F59" w:rsidRPr="00AE510F" w:rsidTr="00163A0F">
        <w:tc>
          <w:tcPr>
            <w:tcW w:w="0" w:type="auto"/>
            <w:vAlign w:val="center"/>
          </w:tcPr>
          <w:p w:rsidR="00BA6F59" w:rsidRPr="00A96407" w:rsidRDefault="006C4614" w:rsidP="006E1FB7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26.02</w:t>
            </w:r>
          </w:p>
          <w:p w:rsidR="00BA6F59" w:rsidRPr="00A96407" w:rsidRDefault="003D0FA8" w:rsidP="006E1FB7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8:15 – 9:00</w:t>
            </w:r>
          </w:p>
        </w:tc>
        <w:tc>
          <w:tcPr>
            <w:tcW w:w="4687" w:type="dxa"/>
            <w:vAlign w:val="center"/>
          </w:tcPr>
          <w:p w:rsidR="00BA6F59" w:rsidRPr="00A96407" w:rsidRDefault="00972EE1" w:rsidP="00C60790">
            <w:pPr>
              <w:contextualSpacing/>
              <w:jc w:val="center"/>
              <w:rPr>
                <w:sz w:val="18"/>
                <w:szCs w:val="18"/>
              </w:rPr>
            </w:pPr>
            <w:r w:rsidRPr="00A96407">
              <w:rPr>
                <w:sz w:val="18"/>
                <w:szCs w:val="18"/>
              </w:rPr>
              <w:t>Fenyloketonuria – podstawy leczenia dietetycznego. Zespół Fenyloketonurii matczynej</w:t>
            </w:r>
          </w:p>
        </w:tc>
        <w:tc>
          <w:tcPr>
            <w:tcW w:w="2323" w:type="dxa"/>
            <w:vAlign w:val="center"/>
          </w:tcPr>
          <w:p w:rsidR="00BA6F59" w:rsidRPr="00A96407" w:rsidRDefault="00972EE1" w:rsidP="006C4614">
            <w:pPr>
              <w:contextualSpacing/>
              <w:jc w:val="center"/>
              <w:rPr>
                <w:i/>
                <w:sz w:val="18"/>
                <w:szCs w:val="18"/>
              </w:rPr>
            </w:pPr>
            <w:r w:rsidRPr="00A96407">
              <w:rPr>
                <w:i/>
                <w:sz w:val="18"/>
                <w:szCs w:val="18"/>
                <w:lang w:val="en-US"/>
              </w:rPr>
              <w:t xml:space="preserve">Prof. </w:t>
            </w:r>
            <w:proofErr w:type="spellStart"/>
            <w:r w:rsidRPr="00A96407">
              <w:rPr>
                <w:i/>
                <w:sz w:val="18"/>
                <w:szCs w:val="18"/>
                <w:lang w:val="en-US"/>
              </w:rPr>
              <w:t>dr</w:t>
            </w:r>
            <w:proofErr w:type="spellEnd"/>
            <w:r w:rsidRPr="00A96407">
              <w:rPr>
                <w:i/>
                <w:sz w:val="18"/>
                <w:szCs w:val="18"/>
                <w:lang w:val="en-US"/>
              </w:rPr>
              <w:t xml:space="preserve"> hab. n. med. </w:t>
            </w:r>
            <w:r w:rsidRPr="00A96407">
              <w:rPr>
                <w:i/>
                <w:sz w:val="18"/>
                <w:szCs w:val="18"/>
              </w:rPr>
              <w:t xml:space="preserve">Maria </w:t>
            </w:r>
            <w:proofErr w:type="spellStart"/>
            <w:r w:rsidRPr="00A96407">
              <w:rPr>
                <w:i/>
                <w:sz w:val="18"/>
                <w:szCs w:val="18"/>
              </w:rPr>
              <w:t>Giżewska</w:t>
            </w:r>
            <w:proofErr w:type="spellEnd"/>
            <w:r w:rsidR="00677D4C" w:rsidRPr="00A96407">
              <w:rPr>
                <w:i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0" w:type="auto"/>
          </w:tcPr>
          <w:p w:rsidR="00BA6F59" w:rsidRPr="00A96407" w:rsidRDefault="00BA6F59" w:rsidP="004A5EB3">
            <w:pPr>
              <w:contextualSpacing/>
              <w:jc w:val="center"/>
              <w:rPr>
                <w:i/>
                <w:sz w:val="18"/>
                <w:szCs w:val="18"/>
                <w:lang w:val="en-GB"/>
              </w:rPr>
            </w:pPr>
          </w:p>
        </w:tc>
      </w:tr>
      <w:tr w:rsidR="00BA6F59" w:rsidRPr="00AE510F" w:rsidTr="00163A0F">
        <w:tc>
          <w:tcPr>
            <w:tcW w:w="0" w:type="auto"/>
            <w:vAlign w:val="center"/>
          </w:tcPr>
          <w:p w:rsidR="00BA6F59" w:rsidRPr="00A96407" w:rsidRDefault="006C4614" w:rsidP="001C15F2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27.02</w:t>
            </w:r>
          </w:p>
          <w:p w:rsidR="00BA6F59" w:rsidRPr="00A96407" w:rsidRDefault="000F51C2" w:rsidP="001C15F2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8:15 – 9:00</w:t>
            </w:r>
            <w:r w:rsidR="00BA6F59" w:rsidRPr="00A96407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4687" w:type="dxa"/>
            <w:vAlign w:val="center"/>
          </w:tcPr>
          <w:p w:rsidR="00BA6F59" w:rsidRPr="00A96407" w:rsidRDefault="00972EE1" w:rsidP="004A5EB3">
            <w:pPr>
              <w:contextualSpacing/>
              <w:jc w:val="center"/>
              <w:rPr>
                <w:sz w:val="18"/>
                <w:szCs w:val="18"/>
              </w:rPr>
            </w:pPr>
            <w:r w:rsidRPr="00A96407">
              <w:rPr>
                <w:sz w:val="18"/>
                <w:szCs w:val="18"/>
              </w:rPr>
              <w:t>Zaburzenia czynności tarczycy</w:t>
            </w:r>
          </w:p>
        </w:tc>
        <w:tc>
          <w:tcPr>
            <w:tcW w:w="2323" w:type="dxa"/>
            <w:vAlign w:val="center"/>
          </w:tcPr>
          <w:p w:rsidR="00972EE1" w:rsidRPr="00972EE1" w:rsidRDefault="00972EE1" w:rsidP="00972EE1">
            <w:pPr>
              <w:contextualSpacing/>
              <w:jc w:val="center"/>
              <w:rPr>
                <w:i/>
                <w:sz w:val="18"/>
                <w:szCs w:val="18"/>
                <w:lang w:val="en-GB"/>
              </w:rPr>
            </w:pPr>
            <w:proofErr w:type="spellStart"/>
            <w:r w:rsidRPr="00972EE1">
              <w:rPr>
                <w:i/>
                <w:sz w:val="18"/>
                <w:szCs w:val="18"/>
                <w:lang w:val="en-GB"/>
              </w:rPr>
              <w:t>Prof.</w:t>
            </w:r>
            <w:proofErr w:type="spellEnd"/>
            <w:r w:rsidRPr="00972EE1"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2EE1">
              <w:rPr>
                <w:i/>
                <w:sz w:val="18"/>
                <w:szCs w:val="18"/>
                <w:lang w:val="en-GB"/>
              </w:rPr>
              <w:t>dr</w:t>
            </w:r>
            <w:proofErr w:type="spellEnd"/>
            <w:r w:rsidRPr="00972EE1">
              <w:rPr>
                <w:i/>
                <w:sz w:val="18"/>
                <w:szCs w:val="18"/>
                <w:lang w:val="en-GB"/>
              </w:rPr>
              <w:t xml:space="preserve"> hab. n. med. </w:t>
            </w:r>
          </w:p>
          <w:p w:rsidR="00BA6F59" w:rsidRPr="00A96407" w:rsidRDefault="00972EE1" w:rsidP="00972EE1">
            <w:pPr>
              <w:contextualSpacing/>
              <w:jc w:val="center"/>
              <w:rPr>
                <w:i/>
                <w:sz w:val="18"/>
                <w:szCs w:val="18"/>
              </w:rPr>
            </w:pPr>
            <w:r w:rsidRPr="00A96407">
              <w:rPr>
                <w:i/>
                <w:sz w:val="18"/>
                <w:szCs w:val="18"/>
              </w:rPr>
              <w:t xml:space="preserve">Elżbieta </w:t>
            </w:r>
            <w:proofErr w:type="spellStart"/>
            <w:r w:rsidRPr="00A96407">
              <w:rPr>
                <w:i/>
                <w:sz w:val="18"/>
                <w:szCs w:val="18"/>
              </w:rPr>
              <w:t>Petriczko</w:t>
            </w:r>
            <w:proofErr w:type="spellEnd"/>
          </w:p>
        </w:tc>
        <w:tc>
          <w:tcPr>
            <w:tcW w:w="0" w:type="auto"/>
          </w:tcPr>
          <w:p w:rsidR="00785D4F" w:rsidRPr="00A96407" w:rsidRDefault="00785D4F" w:rsidP="00785D4F">
            <w:pPr>
              <w:contextualSpacing/>
              <w:jc w:val="center"/>
              <w:rPr>
                <w:i/>
                <w:sz w:val="18"/>
                <w:szCs w:val="18"/>
                <w:lang w:val="en-US"/>
              </w:rPr>
            </w:pPr>
            <w:r w:rsidRPr="00A96407">
              <w:rPr>
                <w:i/>
                <w:sz w:val="18"/>
                <w:szCs w:val="18"/>
                <w:lang w:val="en-US"/>
              </w:rPr>
              <w:t>CSM</w:t>
            </w:r>
            <w:r w:rsidR="00FE1BCC">
              <w:rPr>
                <w:i/>
                <w:sz w:val="18"/>
                <w:szCs w:val="18"/>
                <w:lang w:val="en-US"/>
              </w:rPr>
              <w:t>6</w:t>
            </w:r>
          </w:p>
          <w:p w:rsidR="00BA6F59" w:rsidRPr="00A96407" w:rsidRDefault="00785D4F" w:rsidP="00785D4F">
            <w:pPr>
              <w:contextualSpacing/>
              <w:jc w:val="center"/>
              <w:rPr>
                <w:i/>
                <w:sz w:val="18"/>
                <w:szCs w:val="18"/>
              </w:rPr>
            </w:pPr>
            <w:r w:rsidRPr="00A96407">
              <w:rPr>
                <w:i/>
                <w:sz w:val="18"/>
                <w:szCs w:val="18"/>
              </w:rPr>
              <w:t>12:00-17:30</w:t>
            </w:r>
          </w:p>
        </w:tc>
      </w:tr>
      <w:tr w:rsidR="00BA6F59" w:rsidRPr="00AE510F" w:rsidTr="00163A0F">
        <w:tc>
          <w:tcPr>
            <w:tcW w:w="0" w:type="auto"/>
            <w:vAlign w:val="center"/>
          </w:tcPr>
          <w:p w:rsidR="00A96407" w:rsidRDefault="002E2590" w:rsidP="00A96407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02</w:t>
            </w:r>
            <w:r w:rsidR="006C4614">
              <w:rPr>
                <w:b/>
                <w:sz w:val="18"/>
                <w:szCs w:val="18"/>
              </w:rPr>
              <w:t>.03</w:t>
            </w:r>
            <w:r w:rsidR="00A96407">
              <w:rPr>
                <w:b/>
                <w:sz w:val="18"/>
                <w:szCs w:val="18"/>
              </w:rPr>
              <w:t xml:space="preserve"> </w:t>
            </w:r>
          </w:p>
          <w:p w:rsidR="00BA6F59" w:rsidRPr="00A96407" w:rsidRDefault="003D0FA8" w:rsidP="00A96407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08:15 –9:45</w:t>
            </w:r>
          </w:p>
        </w:tc>
        <w:tc>
          <w:tcPr>
            <w:tcW w:w="4687" w:type="dxa"/>
            <w:vAlign w:val="center"/>
          </w:tcPr>
          <w:p w:rsidR="00BA6F59" w:rsidRPr="00A96407" w:rsidRDefault="00972EE1" w:rsidP="00CF6132">
            <w:pPr>
              <w:contextualSpacing/>
              <w:jc w:val="center"/>
              <w:rPr>
                <w:sz w:val="18"/>
                <w:szCs w:val="18"/>
              </w:rPr>
            </w:pPr>
            <w:r w:rsidRPr="00A96407">
              <w:rPr>
                <w:sz w:val="18"/>
                <w:szCs w:val="18"/>
              </w:rPr>
              <w:t>Zapalenie opon mózgowo-rdzeniowych i mózgu. Zakażenie uogólnione</w:t>
            </w:r>
          </w:p>
        </w:tc>
        <w:tc>
          <w:tcPr>
            <w:tcW w:w="2323" w:type="dxa"/>
            <w:vAlign w:val="center"/>
          </w:tcPr>
          <w:p w:rsidR="00972EE1" w:rsidRDefault="00972EE1" w:rsidP="00972EE1">
            <w:pPr>
              <w:contextualSpacing/>
              <w:jc w:val="center"/>
              <w:rPr>
                <w:i/>
                <w:sz w:val="18"/>
                <w:szCs w:val="18"/>
              </w:rPr>
            </w:pPr>
            <w:r w:rsidRPr="00A96407">
              <w:rPr>
                <w:i/>
                <w:sz w:val="18"/>
                <w:szCs w:val="18"/>
              </w:rPr>
              <w:t xml:space="preserve">dr n. med. </w:t>
            </w:r>
          </w:p>
          <w:p w:rsidR="00BA6F59" w:rsidRPr="00A96407" w:rsidRDefault="00972EE1" w:rsidP="00972EE1">
            <w:pPr>
              <w:contextualSpacing/>
              <w:jc w:val="center"/>
              <w:rPr>
                <w:i/>
                <w:sz w:val="18"/>
                <w:szCs w:val="18"/>
              </w:rPr>
            </w:pPr>
            <w:r w:rsidRPr="00A96407">
              <w:rPr>
                <w:i/>
                <w:sz w:val="18"/>
                <w:szCs w:val="18"/>
              </w:rPr>
              <w:t>Katarzyna Marcinkiewicz</w:t>
            </w:r>
          </w:p>
        </w:tc>
        <w:tc>
          <w:tcPr>
            <w:tcW w:w="0" w:type="auto"/>
          </w:tcPr>
          <w:p w:rsidR="00785D4F" w:rsidRPr="006C4614" w:rsidRDefault="00785D4F" w:rsidP="00785D4F">
            <w:pPr>
              <w:contextualSpacing/>
              <w:jc w:val="center"/>
              <w:rPr>
                <w:i/>
                <w:sz w:val="18"/>
                <w:szCs w:val="18"/>
              </w:rPr>
            </w:pPr>
            <w:r w:rsidRPr="006C4614">
              <w:rPr>
                <w:i/>
                <w:sz w:val="18"/>
                <w:szCs w:val="18"/>
              </w:rPr>
              <w:t>CSM</w:t>
            </w:r>
            <w:r w:rsidR="006C2077" w:rsidRPr="006C4614">
              <w:rPr>
                <w:i/>
                <w:sz w:val="18"/>
                <w:szCs w:val="18"/>
              </w:rPr>
              <w:t>7</w:t>
            </w:r>
          </w:p>
          <w:p w:rsidR="00BA6F59" w:rsidRPr="00A96407" w:rsidRDefault="00785D4F" w:rsidP="00785D4F">
            <w:pPr>
              <w:contextualSpacing/>
              <w:jc w:val="center"/>
              <w:rPr>
                <w:i/>
                <w:sz w:val="18"/>
                <w:szCs w:val="18"/>
              </w:rPr>
            </w:pPr>
            <w:r w:rsidRPr="00A96407">
              <w:rPr>
                <w:i/>
                <w:sz w:val="18"/>
                <w:szCs w:val="18"/>
              </w:rPr>
              <w:t>12:00-17:30</w:t>
            </w:r>
          </w:p>
        </w:tc>
      </w:tr>
      <w:tr w:rsidR="00BA6F59" w:rsidRPr="00AE510F" w:rsidTr="00163A0F">
        <w:tc>
          <w:tcPr>
            <w:tcW w:w="0" w:type="auto"/>
            <w:vAlign w:val="center"/>
          </w:tcPr>
          <w:p w:rsidR="00BA6F59" w:rsidRPr="00A96407" w:rsidRDefault="002E2590" w:rsidP="006E1FB7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03</w:t>
            </w:r>
            <w:r w:rsidR="006C4614">
              <w:rPr>
                <w:b/>
                <w:sz w:val="18"/>
                <w:szCs w:val="18"/>
              </w:rPr>
              <w:t>.03</w:t>
            </w:r>
          </w:p>
          <w:p w:rsidR="00BA6F59" w:rsidRPr="00A96407" w:rsidRDefault="003D0FA8" w:rsidP="006E1FB7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8:15 – 9:00</w:t>
            </w:r>
          </w:p>
        </w:tc>
        <w:tc>
          <w:tcPr>
            <w:tcW w:w="4687" w:type="dxa"/>
            <w:vAlign w:val="center"/>
          </w:tcPr>
          <w:p w:rsidR="00972EE1" w:rsidRPr="00A96407" w:rsidRDefault="00972EE1" w:rsidP="00972EE1">
            <w:pPr>
              <w:contextualSpacing/>
              <w:jc w:val="center"/>
              <w:rPr>
                <w:sz w:val="18"/>
                <w:szCs w:val="18"/>
              </w:rPr>
            </w:pPr>
            <w:r w:rsidRPr="00A96407">
              <w:rPr>
                <w:sz w:val="18"/>
                <w:szCs w:val="18"/>
              </w:rPr>
              <w:t>Odległe powikłania wcześniactwa</w:t>
            </w:r>
          </w:p>
          <w:p w:rsidR="00BA6F59" w:rsidRPr="00A96407" w:rsidRDefault="00972EE1" w:rsidP="00972EE1">
            <w:pPr>
              <w:contextualSpacing/>
              <w:jc w:val="center"/>
              <w:rPr>
                <w:sz w:val="18"/>
                <w:szCs w:val="18"/>
              </w:rPr>
            </w:pPr>
            <w:proofErr w:type="spellStart"/>
            <w:r w:rsidRPr="00A96407">
              <w:rPr>
                <w:sz w:val="18"/>
                <w:szCs w:val="18"/>
              </w:rPr>
              <w:t>Hipotrofia</w:t>
            </w:r>
            <w:proofErr w:type="spellEnd"/>
            <w:r w:rsidRPr="00A96407">
              <w:rPr>
                <w:sz w:val="18"/>
                <w:szCs w:val="18"/>
              </w:rPr>
              <w:t xml:space="preserve"> wewnątrzmaciczna</w:t>
            </w:r>
          </w:p>
        </w:tc>
        <w:tc>
          <w:tcPr>
            <w:tcW w:w="2323" w:type="dxa"/>
            <w:vAlign w:val="center"/>
          </w:tcPr>
          <w:p w:rsidR="00BA6F59" w:rsidRPr="00A96407" w:rsidRDefault="00972EE1" w:rsidP="00163A0F">
            <w:pPr>
              <w:contextualSpacing/>
              <w:jc w:val="center"/>
              <w:rPr>
                <w:i/>
                <w:sz w:val="18"/>
                <w:szCs w:val="18"/>
              </w:rPr>
            </w:pPr>
            <w:proofErr w:type="spellStart"/>
            <w:r w:rsidRPr="00972EE1">
              <w:rPr>
                <w:i/>
                <w:sz w:val="18"/>
                <w:szCs w:val="18"/>
                <w:lang w:val="en-GB"/>
              </w:rPr>
              <w:t>Prof.</w:t>
            </w:r>
            <w:proofErr w:type="spellEnd"/>
            <w:r w:rsidRPr="00972EE1"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2EE1">
              <w:rPr>
                <w:i/>
                <w:sz w:val="18"/>
                <w:szCs w:val="18"/>
                <w:lang w:val="en-GB"/>
              </w:rPr>
              <w:t>dr</w:t>
            </w:r>
            <w:proofErr w:type="spellEnd"/>
            <w:r w:rsidRPr="00972EE1">
              <w:rPr>
                <w:i/>
                <w:sz w:val="18"/>
                <w:szCs w:val="18"/>
                <w:lang w:val="en-GB"/>
              </w:rPr>
              <w:t xml:space="preserve"> hab. n. med. </w:t>
            </w:r>
            <w:r w:rsidRPr="00A96407">
              <w:rPr>
                <w:i/>
                <w:sz w:val="18"/>
                <w:szCs w:val="18"/>
              </w:rPr>
              <w:t>Mieczysław Walczak</w:t>
            </w:r>
          </w:p>
        </w:tc>
        <w:tc>
          <w:tcPr>
            <w:tcW w:w="0" w:type="auto"/>
          </w:tcPr>
          <w:p w:rsidR="00785D4F" w:rsidRPr="006C4614" w:rsidRDefault="00785D4F" w:rsidP="00785D4F">
            <w:pPr>
              <w:contextualSpacing/>
              <w:jc w:val="center"/>
              <w:rPr>
                <w:i/>
                <w:sz w:val="18"/>
                <w:szCs w:val="18"/>
              </w:rPr>
            </w:pPr>
            <w:r w:rsidRPr="006C4614">
              <w:rPr>
                <w:i/>
                <w:sz w:val="18"/>
                <w:szCs w:val="18"/>
              </w:rPr>
              <w:t>CSM</w:t>
            </w:r>
            <w:r w:rsidR="006C2077" w:rsidRPr="006C4614">
              <w:rPr>
                <w:i/>
                <w:sz w:val="18"/>
                <w:szCs w:val="18"/>
              </w:rPr>
              <w:t>8</w:t>
            </w:r>
          </w:p>
          <w:p w:rsidR="00BA6F59" w:rsidRPr="00A96407" w:rsidRDefault="00785D4F" w:rsidP="00785D4F">
            <w:pPr>
              <w:contextualSpacing/>
              <w:jc w:val="center"/>
              <w:rPr>
                <w:i/>
                <w:sz w:val="18"/>
                <w:szCs w:val="18"/>
              </w:rPr>
            </w:pPr>
            <w:r w:rsidRPr="00A96407">
              <w:rPr>
                <w:i/>
                <w:sz w:val="18"/>
                <w:szCs w:val="18"/>
              </w:rPr>
              <w:t>12:00-17:30</w:t>
            </w:r>
          </w:p>
        </w:tc>
      </w:tr>
      <w:tr w:rsidR="00BA6F59" w:rsidRPr="00AE510F" w:rsidTr="00163A0F">
        <w:tc>
          <w:tcPr>
            <w:tcW w:w="0" w:type="auto"/>
            <w:vAlign w:val="center"/>
          </w:tcPr>
          <w:p w:rsidR="00BA6F59" w:rsidRPr="00A96407" w:rsidRDefault="002E2590" w:rsidP="006E1FB7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04</w:t>
            </w:r>
            <w:r w:rsidR="006C4614">
              <w:rPr>
                <w:b/>
                <w:sz w:val="18"/>
                <w:szCs w:val="18"/>
              </w:rPr>
              <w:t>.03</w:t>
            </w:r>
          </w:p>
          <w:p w:rsidR="00BA6F59" w:rsidRPr="00A96407" w:rsidRDefault="000F51C2" w:rsidP="006E1FB7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8:15 – 9:30</w:t>
            </w:r>
          </w:p>
        </w:tc>
        <w:tc>
          <w:tcPr>
            <w:tcW w:w="4687" w:type="dxa"/>
            <w:vAlign w:val="center"/>
          </w:tcPr>
          <w:p w:rsidR="00BA6F59" w:rsidRPr="00A96407" w:rsidRDefault="00972EE1" w:rsidP="00570C8E">
            <w:pPr>
              <w:contextualSpacing/>
              <w:jc w:val="center"/>
              <w:rPr>
                <w:sz w:val="18"/>
                <w:szCs w:val="18"/>
              </w:rPr>
            </w:pPr>
            <w:r w:rsidRPr="00A96407">
              <w:rPr>
                <w:sz w:val="18"/>
                <w:szCs w:val="18"/>
              </w:rPr>
              <w:t>Zaburzenia wzrastania. Zasady monitorowania leczenia hormonem wzrostu i IGF-1</w:t>
            </w:r>
          </w:p>
        </w:tc>
        <w:tc>
          <w:tcPr>
            <w:tcW w:w="2323" w:type="dxa"/>
            <w:vAlign w:val="center"/>
          </w:tcPr>
          <w:p w:rsidR="00972EE1" w:rsidRPr="00972EE1" w:rsidRDefault="00972EE1" w:rsidP="00972EE1">
            <w:pPr>
              <w:contextualSpacing/>
              <w:jc w:val="center"/>
              <w:rPr>
                <w:i/>
                <w:sz w:val="18"/>
                <w:szCs w:val="18"/>
                <w:lang w:val="en-GB"/>
              </w:rPr>
            </w:pPr>
            <w:proofErr w:type="spellStart"/>
            <w:r w:rsidRPr="00972EE1">
              <w:rPr>
                <w:i/>
                <w:sz w:val="18"/>
                <w:szCs w:val="18"/>
                <w:lang w:val="en-GB"/>
              </w:rPr>
              <w:t>Prof.</w:t>
            </w:r>
            <w:proofErr w:type="spellEnd"/>
            <w:r w:rsidRPr="00972EE1"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2EE1">
              <w:rPr>
                <w:i/>
                <w:sz w:val="18"/>
                <w:szCs w:val="18"/>
                <w:lang w:val="en-GB"/>
              </w:rPr>
              <w:t>dr</w:t>
            </w:r>
            <w:proofErr w:type="spellEnd"/>
            <w:r w:rsidRPr="00972EE1">
              <w:rPr>
                <w:i/>
                <w:sz w:val="18"/>
                <w:szCs w:val="18"/>
                <w:lang w:val="en-GB"/>
              </w:rPr>
              <w:t xml:space="preserve"> hab. n. med. </w:t>
            </w:r>
          </w:p>
          <w:p w:rsidR="00BA6F59" w:rsidRPr="00A96407" w:rsidRDefault="00972EE1" w:rsidP="00972EE1">
            <w:pPr>
              <w:contextualSpacing/>
              <w:jc w:val="center"/>
              <w:rPr>
                <w:i/>
                <w:sz w:val="18"/>
                <w:szCs w:val="18"/>
              </w:rPr>
            </w:pPr>
            <w:r w:rsidRPr="00A96407">
              <w:rPr>
                <w:i/>
                <w:sz w:val="18"/>
                <w:szCs w:val="18"/>
              </w:rPr>
              <w:t>Mieczysław Walczak</w:t>
            </w:r>
          </w:p>
        </w:tc>
        <w:tc>
          <w:tcPr>
            <w:tcW w:w="0" w:type="auto"/>
          </w:tcPr>
          <w:p w:rsidR="00163A0F" w:rsidRPr="00A96407" w:rsidRDefault="00163A0F" w:rsidP="00163A0F">
            <w:pPr>
              <w:contextualSpacing/>
              <w:jc w:val="center"/>
              <w:rPr>
                <w:i/>
                <w:sz w:val="18"/>
                <w:szCs w:val="18"/>
                <w:lang w:val="en-US"/>
              </w:rPr>
            </w:pPr>
            <w:r w:rsidRPr="00A96407">
              <w:rPr>
                <w:i/>
                <w:sz w:val="18"/>
                <w:szCs w:val="18"/>
                <w:lang w:val="en-US"/>
              </w:rPr>
              <w:t>CSM</w:t>
            </w:r>
            <w:r w:rsidR="006C2077">
              <w:rPr>
                <w:i/>
                <w:sz w:val="18"/>
                <w:szCs w:val="18"/>
                <w:lang w:val="en-US"/>
              </w:rPr>
              <w:t>9</w:t>
            </w:r>
          </w:p>
          <w:p w:rsidR="00BA6F59" w:rsidRPr="00A96407" w:rsidRDefault="00163A0F" w:rsidP="00163A0F">
            <w:pPr>
              <w:contextualSpacing/>
              <w:jc w:val="center"/>
              <w:rPr>
                <w:i/>
                <w:sz w:val="18"/>
                <w:szCs w:val="18"/>
                <w:lang w:val="en-US"/>
              </w:rPr>
            </w:pPr>
            <w:r w:rsidRPr="00A96407">
              <w:rPr>
                <w:i/>
                <w:sz w:val="18"/>
                <w:szCs w:val="18"/>
              </w:rPr>
              <w:t>12:0</w:t>
            </w:r>
            <w:bookmarkStart w:id="0" w:name="_GoBack"/>
            <w:bookmarkEnd w:id="0"/>
            <w:r w:rsidRPr="00A96407">
              <w:rPr>
                <w:i/>
                <w:sz w:val="18"/>
                <w:szCs w:val="18"/>
              </w:rPr>
              <w:t>0-17:30</w:t>
            </w:r>
          </w:p>
        </w:tc>
      </w:tr>
      <w:tr w:rsidR="00BA6F59" w:rsidRPr="00AE510F" w:rsidTr="00163A0F">
        <w:tc>
          <w:tcPr>
            <w:tcW w:w="0" w:type="auto"/>
            <w:vAlign w:val="center"/>
          </w:tcPr>
          <w:p w:rsidR="00BA6F59" w:rsidRPr="00A96407" w:rsidRDefault="002E2590" w:rsidP="00C348B0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05.03</w:t>
            </w:r>
          </w:p>
          <w:p w:rsidR="00BA6F59" w:rsidRPr="00A96407" w:rsidRDefault="00BA6F59" w:rsidP="006E1FB7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A96407">
              <w:rPr>
                <w:b/>
                <w:sz w:val="18"/>
                <w:szCs w:val="18"/>
              </w:rPr>
              <w:t>8:30</w:t>
            </w:r>
          </w:p>
        </w:tc>
        <w:tc>
          <w:tcPr>
            <w:tcW w:w="4687" w:type="dxa"/>
            <w:vAlign w:val="center"/>
          </w:tcPr>
          <w:p w:rsidR="00BA6F59" w:rsidRPr="00A96407" w:rsidRDefault="00BA6F59" w:rsidP="006E1FB7">
            <w:pPr>
              <w:contextualSpacing/>
              <w:jc w:val="center"/>
              <w:rPr>
                <w:sz w:val="18"/>
                <w:szCs w:val="18"/>
              </w:rPr>
            </w:pPr>
            <w:r w:rsidRPr="00A96407">
              <w:rPr>
                <w:sz w:val="18"/>
                <w:szCs w:val="18"/>
              </w:rPr>
              <w:t xml:space="preserve">Zaliczenie testowe </w:t>
            </w:r>
          </w:p>
          <w:p w:rsidR="00BA6F59" w:rsidRPr="00A96407" w:rsidRDefault="00BA6F59" w:rsidP="00A01A0C">
            <w:pPr>
              <w:contextualSpacing/>
              <w:jc w:val="center"/>
              <w:rPr>
                <w:sz w:val="18"/>
                <w:szCs w:val="18"/>
              </w:rPr>
            </w:pPr>
            <w:r w:rsidRPr="00A96407">
              <w:rPr>
                <w:sz w:val="18"/>
                <w:szCs w:val="18"/>
              </w:rPr>
              <w:t xml:space="preserve">Centrum </w:t>
            </w:r>
            <w:r w:rsidR="00A01A0C">
              <w:rPr>
                <w:sz w:val="18"/>
                <w:szCs w:val="18"/>
              </w:rPr>
              <w:t>Symulacji Medycznych</w:t>
            </w:r>
          </w:p>
        </w:tc>
        <w:tc>
          <w:tcPr>
            <w:tcW w:w="2323" w:type="dxa"/>
            <w:vAlign w:val="center"/>
          </w:tcPr>
          <w:p w:rsidR="00BA6F59" w:rsidRPr="00A96407" w:rsidRDefault="00BA6F59" w:rsidP="006E1FB7">
            <w:pPr>
              <w:contextualSpacing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0" w:type="auto"/>
          </w:tcPr>
          <w:p w:rsidR="00BA6F59" w:rsidRPr="00A96407" w:rsidRDefault="00BA6F59" w:rsidP="006E1FB7">
            <w:pPr>
              <w:contextualSpacing/>
              <w:jc w:val="center"/>
              <w:rPr>
                <w:i/>
                <w:sz w:val="18"/>
                <w:szCs w:val="18"/>
              </w:rPr>
            </w:pPr>
            <w:r w:rsidRPr="00A96407">
              <w:rPr>
                <w:i/>
                <w:sz w:val="18"/>
                <w:szCs w:val="18"/>
              </w:rPr>
              <w:t>CSM</w:t>
            </w:r>
            <w:r w:rsidR="00FE1BCC">
              <w:rPr>
                <w:i/>
                <w:sz w:val="18"/>
                <w:szCs w:val="18"/>
              </w:rPr>
              <w:t>1</w:t>
            </w:r>
            <w:r w:rsidR="006C2077">
              <w:rPr>
                <w:i/>
                <w:sz w:val="18"/>
                <w:szCs w:val="18"/>
              </w:rPr>
              <w:t>0</w:t>
            </w:r>
          </w:p>
          <w:p w:rsidR="00A96407" w:rsidRPr="00A96407" w:rsidRDefault="00A96407" w:rsidP="006E1FB7">
            <w:pPr>
              <w:contextualSpacing/>
              <w:jc w:val="center"/>
              <w:rPr>
                <w:i/>
                <w:sz w:val="18"/>
                <w:szCs w:val="18"/>
              </w:rPr>
            </w:pPr>
            <w:r w:rsidRPr="00A96407">
              <w:rPr>
                <w:i/>
                <w:sz w:val="18"/>
                <w:szCs w:val="18"/>
              </w:rPr>
              <w:t>12:00-17:30</w:t>
            </w:r>
          </w:p>
        </w:tc>
      </w:tr>
    </w:tbl>
    <w:p w:rsidR="00DB0BF3" w:rsidRDefault="00DB0BF3"/>
    <w:sectPr w:rsidR="00DB0B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17A"/>
    <w:rsid w:val="00053E29"/>
    <w:rsid w:val="000D333C"/>
    <w:rsid w:val="000F51C2"/>
    <w:rsid w:val="000F7A60"/>
    <w:rsid w:val="00105CFA"/>
    <w:rsid w:val="00111C97"/>
    <w:rsid w:val="001157F4"/>
    <w:rsid w:val="00123BD1"/>
    <w:rsid w:val="00133D0F"/>
    <w:rsid w:val="00142CF3"/>
    <w:rsid w:val="00163A0F"/>
    <w:rsid w:val="00183D33"/>
    <w:rsid w:val="001B2FAD"/>
    <w:rsid w:val="001C15F2"/>
    <w:rsid w:val="001F277E"/>
    <w:rsid w:val="002046ED"/>
    <w:rsid w:val="00246108"/>
    <w:rsid w:val="00256CA5"/>
    <w:rsid w:val="002C0493"/>
    <w:rsid w:val="002E2590"/>
    <w:rsid w:val="002F5122"/>
    <w:rsid w:val="003079D4"/>
    <w:rsid w:val="0033410E"/>
    <w:rsid w:val="003A3127"/>
    <w:rsid w:val="003B6B3A"/>
    <w:rsid w:val="003D0FA8"/>
    <w:rsid w:val="00403577"/>
    <w:rsid w:val="00426A7A"/>
    <w:rsid w:val="00480C23"/>
    <w:rsid w:val="004A5EB3"/>
    <w:rsid w:val="004E7348"/>
    <w:rsid w:val="005033B5"/>
    <w:rsid w:val="005360AE"/>
    <w:rsid w:val="00570C8E"/>
    <w:rsid w:val="005C085C"/>
    <w:rsid w:val="005D6155"/>
    <w:rsid w:val="006051B0"/>
    <w:rsid w:val="00621DCB"/>
    <w:rsid w:val="00625A7E"/>
    <w:rsid w:val="00652215"/>
    <w:rsid w:val="00671649"/>
    <w:rsid w:val="00677D4C"/>
    <w:rsid w:val="00683CBF"/>
    <w:rsid w:val="006C2077"/>
    <w:rsid w:val="006C4614"/>
    <w:rsid w:val="006E4167"/>
    <w:rsid w:val="006E4691"/>
    <w:rsid w:val="007238D7"/>
    <w:rsid w:val="007502C8"/>
    <w:rsid w:val="00762593"/>
    <w:rsid w:val="00776AC4"/>
    <w:rsid w:val="00785D4F"/>
    <w:rsid w:val="007A37AF"/>
    <w:rsid w:val="00800517"/>
    <w:rsid w:val="008265CB"/>
    <w:rsid w:val="00862A09"/>
    <w:rsid w:val="00896050"/>
    <w:rsid w:val="008B7114"/>
    <w:rsid w:val="008C5956"/>
    <w:rsid w:val="008E0039"/>
    <w:rsid w:val="0093407F"/>
    <w:rsid w:val="00955A29"/>
    <w:rsid w:val="00962F2A"/>
    <w:rsid w:val="00972EE1"/>
    <w:rsid w:val="009870F4"/>
    <w:rsid w:val="00987975"/>
    <w:rsid w:val="009B6768"/>
    <w:rsid w:val="009C4167"/>
    <w:rsid w:val="009C74C7"/>
    <w:rsid w:val="009D6B8E"/>
    <w:rsid w:val="009E1C55"/>
    <w:rsid w:val="00A01A0C"/>
    <w:rsid w:val="00A23FA5"/>
    <w:rsid w:val="00A73BCB"/>
    <w:rsid w:val="00A853A2"/>
    <w:rsid w:val="00A85751"/>
    <w:rsid w:val="00A96407"/>
    <w:rsid w:val="00AB7E3F"/>
    <w:rsid w:val="00AF35AA"/>
    <w:rsid w:val="00AF6105"/>
    <w:rsid w:val="00B267C0"/>
    <w:rsid w:val="00B3468B"/>
    <w:rsid w:val="00B7285B"/>
    <w:rsid w:val="00B76320"/>
    <w:rsid w:val="00B8077C"/>
    <w:rsid w:val="00BA6F59"/>
    <w:rsid w:val="00BE6B5A"/>
    <w:rsid w:val="00C113AF"/>
    <w:rsid w:val="00C348B0"/>
    <w:rsid w:val="00C4117A"/>
    <w:rsid w:val="00C60790"/>
    <w:rsid w:val="00C641FB"/>
    <w:rsid w:val="00C708AE"/>
    <w:rsid w:val="00C85521"/>
    <w:rsid w:val="00CB364D"/>
    <w:rsid w:val="00CD124E"/>
    <w:rsid w:val="00CD17CC"/>
    <w:rsid w:val="00CD5F54"/>
    <w:rsid w:val="00CF6132"/>
    <w:rsid w:val="00D003A5"/>
    <w:rsid w:val="00D06408"/>
    <w:rsid w:val="00D32649"/>
    <w:rsid w:val="00D52D04"/>
    <w:rsid w:val="00DB0BF3"/>
    <w:rsid w:val="00DE416D"/>
    <w:rsid w:val="00E05969"/>
    <w:rsid w:val="00EF1577"/>
    <w:rsid w:val="00F61A00"/>
    <w:rsid w:val="00F7785E"/>
    <w:rsid w:val="00F8317C"/>
    <w:rsid w:val="00F93F15"/>
    <w:rsid w:val="00FD37AF"/>
    <w:rsid w:val="00FE1BCC"/>
    <w:rsid w:val="00FF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CDA86E-00BF-4FC8-B2CD-0F7C1564B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117A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1D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41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E1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1C55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621D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2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03F8ACB-495F-4797-8EE3-B691465D6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353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PC0976</dc:creator>
  <cp:keywords/>
  <dc:description/>
  <cp:lastModifiedBy>PC0517</cp:lastModifiedBy>
  <cp:revision>6</cp:revision>
  <cp:lastPrinted>2025-10-24T22:17:00Z</cp:lastPrinted>
  <dcterms:created xsi:type="dcterms:W3CDTF">2026-02-02T08:10:00Z</dcterms:created>
  <dcterms:modified xsi:type="dcterms:W3CDTF">2026-02-02T08:27:00Z</dcterms:modified>
</cp:coreProperties>
</file>